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D0" w:rsidRDefault="009D05D0" w:rsidP="00285333">
      <w:pPr>
        <w:pStyle w:val="a8"/>
        <w:spacing w:before="0" w:after="0"/>
      </w:pPr>
    </w:p>
    <w:p w:rsidR="00860B26" w:rsidRDefault="00285333" w:rsidP="00285333">
      <w:pPr>
        <w:pStyle w:val="a8"/>
        <w:spacing w:before="0" w:after="0"/>
        <w:rPr>
          <w:rStyle w:val="a9"/>
          <w:i/>
          <w:iCs/>
          <w:color w:val="0070C0"/>
          <w:sz w:val="30"/>
          <w:szCs w:val="30"/>
          <w:u w:val="single"/>
        </w:rPr>
      </w:pPr>
      <w:r w:rsidRPr="006D6900">
        <w:rPr>
          <w:rFonts w:eastAsia="Calibri"/>
          <w:b/>
          <w:noProof/>
          <w:lang w:eastAsia="ru-RU"/>
        </w:rPr>
        <w:drawing>
          <wp:inline distT="0" distB="0" distL="0" distR="0">
            <wp:extent cx="628153" cy="426592"/>
            <wp:effectExtent l="0" t="0" r="635" b="0"/>
            <wp:docPr id="2" name="Рисунок 2" descr="Описание: C:\Users\АНО ДПО ПРАВО\Desktop\логотип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АНО ДПО ПРАВО\Desktop\логотип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18" cy="4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860B26" w:rsidRPr="003A4C87">
          <w:rPr>
            <w:rStyle w:val="a9"/>
            <w:iCs/>
            <w:color w:val="0070C0"/>
            <w:sz w:val="22"/>
            <w:szCs w:val="27"/>
          </w:rPr>
          <w:t>www.pravo-ros.</w:t>
        </w:r>
      </w:hyperlink>
      <w:hyperlink r:id="rId10" w:history="1">
        <w:r w:rsidR="00860B26" w:rsidRPr="003A4C87">
          <w:rPr>
            <w:rStyle w:val="a9"/>
            <w:bCs w:val="0"/>
            <w:color w:val="0070C0"/>
            <w:sz w:val="22"/>
            <w:szCs w:val="27"/>
          </w:rPr>
          <w:t>ru</w:t>
        </w:r>
      </w:hyperlink>
      <w:r w:rsidR="00860B26" w:rsidRPr="003A4C87">
        <w:rPr>
          <w:rStyle w:val="a9"/>
          <w:b w:val="0"/>
          <w:bCs w:val="0"/>
          <w:color w:val="0070C0"/>
          <w:sz w:val="22"/>
          <w:szCs w:val="27"/>
        </w:rPr>
        <w:t xml:space="preserve"> 8(846)273-43-94</w:t>
      </w:r>
    </w:p>
    <w:p w:rsidR="00033FAD" w:rsidRPr="00CD743C" w:rsidRDefault="0005037C" w:rsidP="00033FAD">
      <w:pPr>
        <w:pStyle w:val="a8"/>
        <w:spacing w:before="0" w:after="0"/>
        <w:jc w:val="both"/>
        <w:rPr>
          <w:rStyle w:val="a9"/>
          <w:rFonts w:asciiTheme="minorHAnsi" w:hAnsiTheme="minorHAnsi"/>
          <w:i/>
          <w:iCs/>
          <w:color w:val="0070C0"/>
        </w:rPr>
      </w:pPr>
      <w:r w:rsidRPr="00CD743C">
        <w:rPr>
          <w:rStyle w:val="a9"/>
          <w:rFonts w:asciiTheme="minorHAnsi" w:hAnsiTheme="minorHAnsi"/>
          <w:i/>
          <w:iCs/>
          <w:color w:val="0070C0"/>
          <w:sz w:val="30"/>
          <w:szCs w:val="30"/>
          <w:u w:val="single"/>
        </w:rPr>
        <w:t>УВАЖАЕМЫЕ КЛИЕНТЫ И ПАРТНЕРЫ ЦЕНТРА ПРАВО!</w:t>
      </w:r>
      <w:r w:rsidRPr="00CD743C">
        <w:rPr>
          <w:rFonts w:asciiTheme="minorHAnsi" w:hAnsiTheme="minorHAnsi"/>
          <w:i/>
          <w:iCs/>
          <w:color w:val="0070C0"/>
          <w:sz w:val="21"/>
          <w:szCs w:val="21"/>
        </w:rPr>
        <w:br/>
      </w:r>
      <w:r w:rsidRPr="00CD743C">
        <w:rPr>
          <w:rFonts w:asciiTheme="minorHAnsi" w:hAnsiTheme="minorHAnsi"/>
          <w:i/>
          <w:iCs/>
          <w:color w:val="0070C0"/>
          <w:sz w:val="21"/>
          <w:szCs w:val="21"/>
        </w:rPr>
        <w:br/>
      </w:r>
      <w:r w:rsidRPr="00CD743C">
        <w:rPr>
          <w:rStyle w:val="a9"/>
          <w:rFonts w:asciiTheme="minorHAnsi" w:hAnsiTheme="minorHAnsi"/>
          <w:i/>
          <w:iCs/>
          <w:color w:val="0070C0"/>
        </w:rPr>
        <w:t>С июля 2016 года действует поэтапное обязательное внедрение профессиональных стандартов в деятельность организаций, предприятий и учреждений, а так же внесены изменения в процедуру СОУТ, Энергетике  и т.д. Автономная некоммерческая организация ДПО «ПРАВО» совместно с инспектирующими ведомствами проводит оперативный анализ внесенных изменений в законодательстве, для более эффективной работы специалистов организует тематические семинары, обучения по подготовке кадров.</w:t>
      </w:r>
    </w:p>
    <w:p w:rsidR="0036403E" w:rsidRPr="00CD743C" w:rsidRDefault="00141CA0" w:rsidP="001D7ABF">
      <w:pPr>
        <w:shd w:val="clear" w:color="auto" w:fill="FFFFFF"/>
        <w:rPr>
          <w:rStyle w:val="a7"/>
          <w:b/>
          <w:bCs/>
          <w:i/>
          <w:iCs/>
          <w:color w:val="0000FF"/>
          <w:sz w:val="33"/>
          <w:szCs w:val="33"/>
          <w:shd w:val="clear" w:color="auto" w:fill="FFFFFF"/>
        </w:rPr>
      </w:pPr>
      <w:r w:rsidRPr="00CD743C">
        <w:rPr>
          <w:color w:val="000000"/>
        </w:rPr>
        <w:br/>
      </w:r>
      <w:r w:rsidR="00033FAD" w:rsidRPr="00CD743C">
        <w:rPr>
          <w:rStyle w:val="aa"/>
          <w:b/>
          <w:bCs/>
          <w:color w:val="FF0000"/>
          <w:sz w:val="33"/>
          <w:szCs w:val="33"/>
          <w:shd w:val="clear" w:color="auto" w:fill="FFFFFF"/>
        </w:rPr>
        <w:t>Все журналы «Вестник «П</w:t>
      </w:r>
      <w:r w:rsidR="006228E7" w:rsidRPr="00CD743C">
        <w:rPr>
          <w:rStyle w:val="aa"/>
          <w:b/>
          <w:bCs/>
          <w:color w:val="FF0000"/>
          <w:sz w:val="33"/>
          <w:szCs w:val="33"/>
          <w:shd w:val="clear" w:color="auto" w:fill="FFFFFF"/>
        </w:rPr>
        <w:t>РАВО</w:t>
      </w:r>
      <w:r w:rsidR="00033FAD" w:rsidRPr="00CD743C">
        <w:rPr>
          <w:rStyle w:val="aa"/>
          <w:b/>
          <w:bCs/>
          <w:color w:val="FF0000"/>
          <w:sz w:val="33"/>
          <w:szCs w:val="33"/>
          <w:shd w:val="clear" w:color="auto" w:fill="FFFFFF"/>
        </w:rPr>
        <w:t>» в нашей группе в контакте</w:t>
      </w:r>
      <w:r w:rsidR="000A3A9A" w:rsidRPr="00CD743C">
        <w:rPr>
          <w:rStyle w:val="aa"/>
          <w:b/>
          <w:bCs/>
          <w:color w:val="FF0000"/>
          <w:sz w:val="33"/>
          <w:szCs w:val="33"/>
          <w:shd w:val="clear" w:color="auto" w:fill="FFFFFF"/>
        </w:rPr>
        <w:t xml:space="preserve"> </w:t>
      </w:r>
      <w:hyperlink r:id="rId11" w:history="1">
        <w:r w:rsidR="000A3A9A" w:rsidRPr="00CD743C">
          <w:rPr>
            <w:rStyle w:val="a7"/>
            <w:b/>
            <w:bCs/>
            <w:i/>
            <w:iCs/>
            <w:sz w:val="33"/>
            <w:szCs w:val="33"/>
            <w:u w:val="none"/>
            <w:shd w:val="clear" w:color="auto" w:fill="FFFFFF"/>
          </w:rPr>
          <w:t>https://vk.com/pravo__ros</w:t>
        </w:r>
      </w:hyperlink>
    </w:p>
    <w:p w:rsidR="0063488F" w:rsidRPr="00CD743C" w:rsidRDefault="00033FAD" w:rsidP="00E82571">
      <w:pPr>
        <w:pStyle w:val="a8"/>
        <w:numPr>
          <w:ilvl w:val="0"/>
          <w:numId w:val="3"/>
        </w:numPr>
        <w:spacing w:before="0" w:after="0"/>
        <w:jc w:val="center"/>
        <w:rPr>
          <w:rStyle w:val="a9"/>
          <w:rFonts w:asciiTheme="minorHAnsi" w:hAnsiTheme="minorHAnsi"/>
          <w:b w:val="0"/>
          <w:bCs w:val="0"/>
          <w:i/>
          <w:iCs/>
          <w:color w:val="0070C0"/>
          <w:sz w:val="21"/>
          <w:szCs w:val="21"/>
        </w:rPr>
      </w:pPr>
      <w:r w:rsidRPr="00CD743C">
        <w:rPr>
          <w:rFonts w:asciiTheme="minorHAnsi" w:hAnsiTheme="minorHAnsi"/>
          <w:i/>
          <w:iCs/>
          <w:color w:val="0070C0"/>
          <w:sz w:val="28"/>
          <w:szCs w:val="28"/>
        </w:rPr>
        <w:t>В целях содействия заказчикам в проведении тендеров Центр ПРАВО оказывает помощь в подготовке конкурсной документации для проведения закупок по нормам 44-ФЗ и 223-Ф и участвует в закупках на электронных площадках.</w:t>
      </w:r>
      <w:r w:rsidRPr="00CD743C">
        <w:rPr>
          <w:rFonts w:asciiTheme="minorHAnsi" w:hAnsiTheme="minorHAnsi"/>
          <w:i/>
          <w:iCs/>
          <w:color w:val="0070C0"/>
          <w:sz w:val="28"/>
          <w:szCs w:val="28"/>
        </w:rPr>
        <w:br/>
      </w:r>
    </w:p>
    <w:p w:rsidR="009D05D0" w:rsidRPr="00CD743C" w:rsidRDefault="009D05D0" w:rsidP="009D05D0">
      <w:pPr>
        <w:pStyle w:val="a8"/>
        <w:spacing w:before="0" w:after="0"/>
        <w:ind w:left="360"/>
        <w:rPr>
          <w:rStyle w:val="a9"/>
          <w:rFonts w:asciiTheme="minorHAnsi" w:hAnsiTheme="minorHAnsi"/>
          <w:b w:val="0"/>
          <w:bCs w:val="0"/>
          <w:i/>
          <w:iCs/>
          <w:color w:val="0070C0"/>
          <w:sz w:val="21"/>
          <w:szCs w:val="21"/>
        </w:rPr>
      </w:pPr>
    </w:p>
    <w:p w:rsidR="009D05D0" w:rsidRPr="00CD743C" w:rsidRDefault="0005037C" w:rsidP="00E82571">
      <w:pPr>
        <w:pStyle w:val="a8"/>
        <w:numPr>
          <w:ilvl w:val="0"/>
          <w:numId w:val="3"/>
        </w:numPr>
        <w:spacing w:before="0" w:after="0"/>
        <w:jc w:val="center"/>
        <w:rPr>
          <w:rStyle w:val="a9"/>
          <w:rFonts w:asciiTheme="minorHAnsi" w:hAnsiTheme="minorHAnsi"/>
          <w:b w:val="0"/>
          <w:bCs w:val="0"/>
          <w:i/>
          <w:iCs/>
          <w:color w:val="0070C0"/>
          <w:sz w:val="21"/>
          <w:szCs w:val="21"/>
        </w:rPr>
      </w:pPr>
      <w:r w:rsidRPr="00CD743C">
        <w:rPr>
          <w:rStyle w:val="a9"/>
          <w:rFonts w:asciiTheme="minorHAnsi" w:hAnsiTheme="minorHAnsi"/>
          <w:i/>
          <w:iCs/>
          <w:color w:val="000000"/>
          <w:sz w:val="30"/>
          <w:szCs w:val="30"/>
          <w:u w:val="single"/>
        </w:rPr>
        <w:t>Представляем график обучений на</w:t>
      </w:r>
      <w:r w:rsidR="00EE232B" w:rsidRPr="00CD743C">
        <w:rPr>
          <w:rStyle w:val="a9"/>
          <w:rFonts w:asciiTheme="minorHAnsi" w:hAnsiTheme="minorHAnsi"/>
          <w:i/>
          <w:iCs/>
          <w:color w:val="000000"/>
          <w:sz w:val="30"/>
          <w:szCs w:val="30"/>
          <w:u w:val="single"/>
        </w:rPr>
        <w:t xml:space="preserve"> </w:t>
      </w:r>
      <w:r w:rsidRPr="00CD743C">
        <w:rPr>
          <w:rStyle w:val="a9"/>
          <w:rFonts w:asciiTheme="minorHAnsi" w:hAnsiTheme="minorHAnsi"/>
          <w:i/>
          <w:iCs/>
          <w:color w:val="000000"/>
          <w:sz w:val="30"/>
          <w:szCs w:val="30"/>
          <w:u w:val="single"/>
        </w:rPr>
        <w:t xml:space="preserve"> </w:t>
      </w:r>
      <w:r w:rsidR="007868B6" w:rsidRPr="00CD743C">
        <w:rPr>
          <w:rStyle w:val="a9"/>
          <w:rFonts w:asciiTheme="minorHAnsi" w:hAnsiTheme="minorHAnsi"/>
          <w:i/>
          <w:iCs/>
          <w:color w:val="000000"/>
          <w:sz w:val="30"/>
          <w:szCs w:val="30"/>
          <w:u w:val="single"/>
        </w:rPr>
        <w:t>2018</w:t>
      </w:r>
      <w:r w:rsidRPr="00CD743C">
        <w:rPr>
          <w:rStyle w:val="a9"/>
          <w:rFonts w:asciiTheme="minorHAnsi" w:hAnsiTheme="minorHAnsi"/>
          <w:i/>
          <w:iCs/>
          <w:color w:val="000000"/>
          <w:sz w:val="30"/>
          <w:szCs w:val="30"/>
          <w:u w:val="single"/>
        </w:rPr>
        <w:t xml:space="preserve"> г</w:t>
      </w:r>
      <w:r w:rsidRPr="00CD743C">
        <w:rPr>
          <w:rFonts w:asciiTheme="minorHAnsi" w:hAnsiTheme="minorHAnsi"/>
          <w:i/>
          <w:iCs/>
          <w:color w:val="0070C0"/>
          <w:sz w:val="21"/>
          <w:szCs w:val="21"/>
        </w:rPr>
        <w:br/>
      </w:r>
      <w:r w:rsidRPr="00CD743C">
        <w:rPr>
          <w:rFonts w:asciiTheme="minorHAnsi" w:hAnsiTheme="minorHAnsi"/>
          <w:i/>
          <w:iCs/>
          <w:color w:val="0070C0"/>
          <w:sz w:val="21"/>
          <w:szCs w:val="21"/>
        </w:rPr>
        <w:br/>
      </w:r>
      <w:r w:rsidRPr="00CD743C">
        <w:rPr>
          <w:rStyle w:val="a9"/>
          <w:rFonts w:asciiTheme="minorHAnsi" w:hAnsiTheme="minorHAnsi"/>
          <w:i/>
          <w:iCs/>
          <w:color w:val="0070C0"/>
          <w:sz w:val="30"/>
          <w:szCs w:val="30"/>
        </w:rPr>
        <w:t>(</w:t>
      </w:r>
      <w:r w:rsidRPr="00CD743C">
        <w:rPr>
          <w:rStyle w:val="aa"/>
          <w:rFonts w:asciiTheme="minorHAnsi" w:hAnsiTheme="minorHAnsi"/>
          <w:b/>
          <w:bCs/>
          <w:color w:val="0070C0"/>
          <w:sz w:val="30"/>
          <w:szCs w:val="30"/>
        </w:rPr>
        <w:t>График обучений по Профстандартам –раздел</w:t>
      </w:r>
      <w:r w:rsidRPr="00CD743C">
        <w:rPr>
          <w:rStyle w:val="apple-converted-space"/>
          <w:rFonts w:asciiTheme="minorHAnsi" w:hAnsiTheme="minorHAnsi"/>
          <w:i/>
          <w:iCs/>
          <w:color w:val="0070C0"/>
          <w:sz w:val="30"/>
          <w:szCs w:val="30"/>
        </w:rPr>
        <w:t> </w:t>
      </w:r>
      <w:r w:rsidRPr="00CD743C">
        <w:rPr>
          <w:rStyle w:val="aa"/>
          <w:rFonts w:asciiTheme="minorHAnsi" w:hAnsiTheme="minorHAnsi"/>
          <w:b/>
          <w:bCs/>
          <w:color w:val="0070C0"/>
          <w:sz w:val="30"/>
          <w:szCs w:val="30"/>
        </w:rPr>
        <w:t>II</w:t>
      </w:r>
      <w:r w:rsidR="0036403E" w:rsidRPr="00CD743C">
        <w:rPr>
          <w:rStyle w:val="aa"/>
          <w:rFonts w:asciiTheme="minorHAnsi" w:hAnsiTheme="minorHAnsi"/>
          <w:b/>
          <w:bCs/>
          <w:color w:val="0070C0"/>
          <w:sz w:val="30"/>
          <w:szCs w:val="30"/>
        </w:rPr>
        <w:t>.</w:t>
      </w:r>
      <w:r w:rsidR="00BD4A5C" w:rsidRPr="00CD743C">
        <w:rPr>
          <w:rStyle w:val="aa"/>
          <w:rFonts w:asciiTheme="minorHAnsi" w:hAnsiTheme="minorHAnsi"/>
          <w:b/>
          <w:bCs/>
          <w:color w:val="0070C0"/>
          <w:sz w:val="30"/>
          <w:szCs w:val="30"/>
        </w:rPr>
        <w:t>Семинары- раздел</w:t>
      </w:r>
      <w:r w:rsidR="00BD4A5C" w:rsidRPr="00CD743C">
        <w:rPr>
          <w:rStyle w:val="aa"/>
          <w:rFonts w:asciiTheme="minorHAnsi" w:hAnsiTheme="minorHAnsi"/>
          <w:b/>
          <w:bCs/>
          <w:i w:val="0"/>
          <w:iCs w:val="0"/>
        </w:rPr>
        <w:t> </w:t>
      </w:r>
      <w:r w:rsidR="00BD4A5C" w:rsidRPr="00CD743C">
        <w:rPr>
          <w:rStyle w:val="aa"/>
          <w:rFonts w:asciiTheme="minorHAnsi" w:hAnsiTheme="minorHAnsi"/>
          <w:b/>
          <w:bCs/>
          <w:color w:val="0070C0"/>
          <w:sz w:val="30"/>
          <w:szCs w:val="30"/>
        </w:rPr>
        <w:t xml:space="preserve">III </w:t>
      </w:r>
      <w:r w:rsidRPr="00CD743C">
        <w:rPr>
          <w:rStyle w:val="aa"/>
          <w:rFonts w:asciiTheme="minorHAnsi" w:hAnsiTheme="minorHAnsi"/>
          <w:b/>
          <w:bCs/>
          <w:color w:val="0070C0"/>
          <w:sz w:val="30"/>
          <w:szCs w:val="30"/>
        </w:rPr>
        <w:t>)</w:t>
      </w:r>
      <w:r w:rsidRPr="00CD743C">
        <w:rPr>
          <w:rFonts w:asciiTheme="minorHAnsi" w:hAnsiTheme="minorHAnsi"/>
          <w:i/>
          <w:iCs/>
          <w:color w:val="0070C0"/>
          <w:sz w:val="30"/>
          <w:szCs w:val="30"/>
        </w:rPr>
        <w:br/>
      </w:r>
      <w:r w:rsidRPr="00CD743C">
        <w:rPr>
          <w:rStyle w:val="a9"/>
          <w:rFonts w:asciiTheme="minorHAnsi" w:hAnsiTheme="minorHAnsi"/>
          <w:i/>
          <w:iCs/>
          <w:color w:val="0070C0"/>
          <w:sz w:val="30"/>
          <w:szCs w:val="30"/>
        </w:rPr>
        <w:t>Общий перечень образовательных программ</w:t>
      </w:r>
      <w:r w:rsidRPr="00CD743C">
        <w:rPr>
          <w:rStyle w:val="apple-converted-space"/>
          <w:rFonts w:asciiTheme="minorHAnsi" w:hAnsiTheme="minorHAnsi"/>
          <w:i/>
          <w:iCs/>
          <w:color w:val="0070C0"/>
          <w:sz w:val="21"/>
          <w:szCs w:val="21"/>
        </w:rPr>
        <w:t> </w:t>
      </w:r>
      <w:hyperlink r:id="rId12" w:history="1">
        <w:r w:rsidRPr="00CD743C">
          <w:rPr>
            <w:rStyle w:val="a9"/>
            <w:rFonts w:asciiTheme="minorHAnsi" w:hAnsiTheme="minorHAnsi"/>
            <w:i/>
            <w:iCs/>
            <w:color w:val="0000FF"/>
            <w:sz w:val="30"/>
            <w:szCs w:val="30"/>
            <w:u w:val="single"/>
          </w:rPr>
          <w:t>www.pravo-ros.</w:t>
        </w:r>
      </w:hyperlink>
      <w:hyperlink r:id="rId13" w:history="1">
        <w:r w:rsidRPr="00CD743C">
          <w:rPr>
            <w:rStyle w:val="a7"/>
            <w:rFonts w:asciiTheme="minorHAnsi" w:hAnsiTheme="minorHAnsi"/>
            <w:b/>
            <w:bCs/>
            <w:i/>
            <w:iCs/>
            <w:sz w:val="30"/>
            <w:szCs w:val="30"/>
          </w:rPr>
          <w:t>ru</w:t>
        </w:r>
      </w:hyperlink>
      <w:r w:rsidRPr="00CD743C">
        <w:rPr>
          <w:rFonts w:asciiTheme="minorHAnsi" w:hAnsiTheme="minorHAnsi"/>
          <w:i/>
          <w:iCs/>
          <w:color w:val="0070C0"/>
          <w:sz w:val="21"/>
          <w:szCs w:val="21"/>
        </w:rPr>
        <w:br/>
      </w:r>
      <w:r w:rsidRPr="00CD743C">
        <w:rPr>
          <w:rStyle w:val="a9"/>
          <w:rFonts w:asciiTheme="minorHAnsi" w:hAnsiTheme="minorHAnsi"/>
          <w:i/>
          <w:iCs/>
          <w:color w:val="000000"/>
        </w:rPr>
        <w:t>Для компаний-партнеров, заинтересованных в системном обучении и развитии сотрудников, мы разрабатываем и предлагаем специальные индивидуальные программы и курсы по профессиональной подготовке, обучению и повышению квалификации сотрудников и специалистов, курсы профессионального обучения рабочим специальностям,</w:t>
      </w:r>
      <w:r w:rsidRPr="00CD743C">
        <w:rPr>
          <w:rStyle w:val="apple-converted-space"/>
          <w:rFonts w:asciiTheme="minorHAnsi" w:hAnsiTheme="minorHAnsi"/>
          <w:b/>
          <w:bCs/>
          <w:i/>
          <w:iCs/>
          <w:color w:val="000000"/>
        </w:rPr>
        <w:t> </w:t>
      </w:r>
      <w:r w:rsidRPr="00CD743C">
        <w:rPr>
          <w:rStyle w:val="a9"/>
          <w:rFonts w:asciiTheme="minorHAnsi" w:hAnsiTheme="minorHAnsi"/>
          <w:i/>
          <w:iCs/>
          <w:color w:val="000000"/>
        </w:rPr>
        <w:t>повышение квалификации по рабочим профессиям</w:t>
      </w:r>
      <w:r w:rsidRPr="00CD743C">
        <w:rPr>
          <w:rStyle w:val="a9"/>
          <w:rFonts w:asciiTheme="minorHAnsi" w:hAnsiTheme="minorHAnsi"/>
          <w:i/>
          <w:iCs/>
          <w:color w:val="000000"/>
          <w:sz w:val="30"/>
          <w:szCs w:val="30"/>
        </w:rPr>
        <w:t>.</w:t>
      </w:r>
    </w:p>
    <w:p w:rsidR="0005037C" w:rsidRPr="00CD743C" w:rsidRDefault="0005037C" w:rsidP="009D05D0">
      <w:pPr>
        <w:pStyle w:val="a8"/>
        <w:spacing w:before="0" w:after="0"/>
        <w:ind w:left="720"/>
        <w:jc w:val="center"/>
        <w:rPr>
          <w:rStyle w:val="a9"/>
          <w:rFonts w:asciiTheme="minorHAnsi" w:hAnsiTheme="minorHAnsi"/>
          <w:i/>
          <w:iCs/>
          <w:color w:val="0000CD"/>
          <w:sz w:val="21"/>
          <w:szCs w:val="21"/>
        </w:rPr>
      </w:pPr>
      <w:r w:rsidRPr="00CD743C">
        <w:rPr>
          <w:rFonts w:asciiTheme="minorHAnsi" w:hAnsiTheme="minorHAnsi"/>
          <w:i/>
          <w:iCs/>
          <w:color w:val="0070C0"/>
          <w:sz w:val="21"/>
          <w:szCs w:val="21"/>
        </w:rPr>
        <w:br/>
      </w:r>
      <w:r w:rsidRPr="00CD743C">
        <w:rPr>
          <w:rStyle w:val="a9"/>
          <w:rFonts w:asciiTheme="minorHAnsi" w:hAnsiTheme="minorHAnsi"/>
          <w:i/>
          <w:iCs/>
          <w:color w:val="0000CD"/>
          <w:sz w:val="21"/>
          <w:szCs w:val="21"/>
        </w:rPr>
        <w:t>ОХРАНА ТРУДА</w:t>
      </w:r>
    </w:p>
    <w:p w:rsidR="009D05D0" w:rsidRPr="00CD743C" w:rsidRDefault="009D05D0" w:rsidP="009D05D0">
      <w:pPr>
        <w:pStyle w:val="a8"/>
        <w:spacing w:before="0" w:after="0"/>
        <w:ind w:left="720"/>
        <w:rPr>
          <w:rFonts w:asciiTheme="minorHAnsi" w:hAnsiTheme="minorHAnsi"/>
          <w:i/>
          <w:iCs/>
          <w:color w:val="0070C0"/>
          <w:sz w:val="21"/>
          <w:szCs w:val="21"/>
        </w:rPr>
      </w:pPr>
    </w:p>
    <w:tbl>
      <w:tblPr>
        <w:tblW w:w="11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1952"/>
        <w:gridCol w:w="2320"/>
        <w:gridCol w:w="1589"/>
      </w:tblGrid>
      <w:tr w:rsidR="0005037C" w:rsidRPr="00CD743C" w:rsidTr="0071056A">
        <w:trPr>
          <w:tblCellSpacing w:w="0" w:type="dxa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D743C">
              <w:rPr>
                <w:rStyle w:val="a9"/>
                <w:rFonts w:cs="Times New Roman"/>
              </w:rPr>
              <w:t>Обучение по охране труда специалистов, руководителей и работников организаций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  <w:sz w:val="20"/>
              </w:rPr>
            </w:pPr>
            <w:r w:rsidRPr="00CD743C">
              <w:rPr>
                <w:rFonts w:cs="Times New Roman"/>
                <w:sz w:val="20"/>
              </w:rPr>
              <w:t>периодичность</w:t>
            </w:r>
            <w:r w:rsidRPr="00CD743C">
              <w:rPr>
                <w:rFonts w:cs="Times New Roman"/>
                <w:sz w:val="20"/>
              </w:rPr>
              <w:br/>
              <w:t>3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B11C9" w:rsidRPr="00CD743C" w:rsidRDefault="007005C3" w:rsidP="00BB11C9">
            <w:pPr>
              <w:spacing w:after="0" w:line="240" w:lineRule="auto"/>
              <w:rPr>
                <w:rFonts w:cs="Times New Roman"/>
                <w:sz w:val="20"/>
              </w:rPr>
            </w:pPr>
            <w:r w:rsidRPr="00CD743C">
              <w:rPr>
                <w:rFonts w:cs="Times New Roman"/>
                <w:sz w:val="20"/>
              </w:rPr>
              <w:t>Очная форма:</w:t>
            </w:r>
            <w:r w:rsidR="00CD743C" w:rsidRPr="00CD743C">
              <w:rPr>
                <w:rFonts w:cs="Times New Roman"/>
                <w:sz w:val="20"/>
              </w:rPr>
              <w:t xml:space="preserve"> </w:t>
            </w:r>
            <w:r w:rsidR="005C332E">
              <w:rPr>
                <w:rFonts w:cs="Times New Roman"/>
                <w:sz w:val="20"/>
              </w:rPr>
              <w:t>25</w:t>
            </w:r>
            <w:r w:rsidR="00CD743C" w:rsidRPr="00CD743C">
              <w:rPr>
                <w:rFonts w:cs="Times New Roman"/>
                <w:sz w:val="20"/>
              </w:rPr>
              <w:t>.10.2018</w:t>
            </w:r>
          </w:p>
          <w:p w:rsidR="0005037C" w:rsidRPr="00CD743C" w:rsidRDefault="0096014F" w:rsidP="0096014F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  <w:sz w:val="20"/>
              </w:rPr>
              <w:t xml:space="preserve">Каждый четверг в 10-00 </w:t>
            </w:r>
            <w:r w:rsidR="0005037C" w:rsidRPr="00CD743C">
              <w:rPr>
                <w:rFonts w:cs="Times New Roman"/>
                <w:sz w:val="20"/>
              </w:rPr>
              <w:t xml:space="preserve">(Вебинар: </w:t>
            </w:r>
            <w:r w:rsidRPr="00CD743C">
              <w:rPr>
                <w:rFonts w:cs="Times New Roman"/>
                <w:sz w:val="20"/>
              </w:rPr>
              <w:t>ежедневно</w:t>
            </w:r>
            <w:r w:rsidR="0005037C" w:rsidRPr="00CD743C">
              <w:rPr>
                <w:rFonts w:cs="Times New Roman"/>
                <w:sz w:val="20"/>
              </w:rPr>
              <w:t>)</w:t>
            </w:r>
            <w:r w:rsidR="0005037C" w:rsidRPr="00CD743C">
              <w:rPr>
                <w:rFonts w:cs="Times New Roman"/>
                <w:sz w:val="20"/>
              </w:rPr>
              <w:br/>
            </w:r>
            <w:r w:rsidR="0005037C" w:rsidRPr="00CD743C">
              <w:rPr>
                <w:rFonts w:cs="Times New Roman"/>
                <w:color w:val="FF0000"/>
                <w:sz w:val="20"/>
              </w:rPr>
              <w:t>Бесплатный аудит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 </w:t>
            </w:r>
            <w:r w:rsidRPr="00CD743C">
              <w:rPr>
                <w:rFonts w:cs="Times New Roman"/>
              </w:rPr>
              <w:br/>
              <w:t> </w:t>
            </w:r>
            <w:r w:rsidRPr="00CD743C">
              <w:rPr>
                <w:rFonts w:cs="Times New Roman"/>
              </w:rPr>
              <w:br/>
            </w:r>
            <w:r w:rsidR="00B01B24" w:rsidRPr="00CD743C">
              <w:rPr>
                <w:rStyle w:val="a9"/>
                <w:rFonts w:cs="Times New Roman"/>
              </w:rPr>
              <w:t>1 8</w:t>
            </w:r>
            <w:r w:rsidRPr="00CD743C">
              <w:rPr>
                <w:rStyle w:val="a9"/>
                <w:rFonts w:cs="Times New Roman"/>
              </w:rPr>
              <w:t>00,00/ 1 000,00</w:t>
            </w:r>
          </w:p>
        </w:tc>
      </w:tr>
      <w:tr w:rsidR="00FA7DF6" w:rsidRPr="00CD743C" w:rsidTr="0071056A">
        <w:trPr>
          <w:tblCellSpacing w:w="0" w:type="dxa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7DF6" w:rsidRPr="00CD743C" w:rsidRDefault="00FA7DF6" w:rsidP="008A009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Обучение уполномоченных по охране труда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7DF6" w:rsidRPr="00CD743C" w:rsidRDefault="00FA7DF6" w:rsidP="008A0093">
            <w:pPr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7DF6" w:rsidRPr="00CD743C" w:rsidRDefault="00CD743C" w:rsidP="007D33F9">
            <w:pPr>
              <w:spacing w:after="0" w:line="240" w:lineRule="auto"/>
              <w:rPr>
                <w:rFonts w:cs="Times New Roman"/>
                <w:sz w:val="20"/>
              </w:rPr>
            </w:pPr>
            <w:r w:rsidRPr="00CD743C">
              <w:rPr>
                <w:rFonts w:cs="Times New Roman"/>
                <w:sz w:val="20"/>
              </w:rPr>
              <w:t>25.10</w:t>
            </w:r>
            <w:r w:rsidR="0096014F" w:rsidRPr="00CD743C">
              <w:rPr>
                <w:rFonts w:cs="Times New Roman"/>
                <w:sz w:val="20"/>
              </w:rPr>
              <w:t>.2018г в 10-00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7DF6" w:rsidRPr="00CD743C" w:rsidRDefault="00FA7DF6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1 800,00</w:t>
            </w:r>
          </w:p>
        </w:tc>
      </w:tr>
      <w:tr w:rsidR="00FA7DF6" w:rsidRPr="00CD743C" w:rsidTr="0071056A">
        <w:trPr>
          <w:tblCellSpacing w:w="0" w:type="dxa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7DF6" w:rsidRPr="00CD743C" w:rsidRDefault="00FA7DF6" w:rsidP="008A0093">
            <w:pPr>
              <w:spacing w:after="0" w:line="240" w:lineRule="auto"/>
              <w:rPr>
                <w:rStyle w:val="a9"/>
                <w:rFonts w:cs="Times New Roman"/>
                <w:color w:val="FF0000"/>
              </w:rPr>
            </w:pPr>
            <w:r w:rsidRPr="00CD743C">
              <w:rPr>
                <w:rStyle w:val="a9"/>
                <w:rFonts w:cs="Times New Roman"/>
                <w:color w:val="FF0000"/>
              </w:rPr>
              <w:t xml:space="preserve">Бесплатный семинар по </w:t>
            </w:r>
            <w:r w:rsidR="004E22DC" w:rsidRPr="00CD743C">
              <w:rPr>
                <w:rStyle w:val="a9"/>
                <w:rFonts w:cs="Times New Roman"/>
                <w:color w:val="FF0000"/>
              </w:rPr>
              <w:t>организации</w:t>
            </w:r>
            <w:r w:rsidRPr="00CD743C">
              <w:rPr>
                <w:rStyle w:val="a9"/>
                <w:rFonts w:cs="Times New Roman"/>
                <w:color w:val="FF0000"/>
              </w:rPr>
              <w:t xml:space="preserve"> работы в области охраны труда, экологии, энергетики.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7DF6" w:rsidRPr="00CD743C" w:rsidRDefault="00FA7DF6" w:rsidP="008A0093">
            <w:pPr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7DF6" w:rsidRPr="00CD743C" w:rsidRDefault="00F14BE8" w:rsidP="00FA7DF6">
            <w:pPr>
              <w:spacing w:after="0" w:line="240" w:lineRule="auto"/>
              <w:rPr>
                <w:rFonts w:cs="Times New Roman"/>
                <w:b/>
                <w:color w:val="FF0000"/>
                <w:sz w:val="20"/>
              </w:rPr>
            </w:pPr>
            <w:r w:rsidRPr="00CD743C">
              <w:rPr>
                <w:rFonts w:cs="Times New Roman"/>
                <w:b/>
                <w:color w:val="FF0000"/>
                <w:sz w:val="20"/>
              </w:rPr>
              <w:t>Последний четверг месяца</w:t>
            </w:r>
            <w:r w:rsidR="0096014F" w:rsidRPr="00CD743C">
              <w:rPr>
                <w:rFonts w:cs="Times New Roman"/>
                <w:b/>
                <w:color w:val="FF0000"/>
                <w:sz w:val="20"/>
              </w:rPr>
              <w:t xml:space="preserve"> (по заявкам)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7DF6" w:rsidRPr="00CD743C" w:rsidRDefault="00FA7DF6" w:rsidP="008A0093">
            <w:pPr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CD743C">
              <w:rPr>
                <w:rFonts w:cs="Times New Roman"/>
                <w:b/>
                <w:color w:val="FF0000"/>
              </w:rPr>
              <w:t>0,00</w:t>
            </w:r>
          </w:p>
        </w:tc>
      </w:tr>
      <w:tr w:rsidR="0005037C" w:rsidRPr="00CD743C" w:rsidTr="0071056A">
        <w:trPr>
          <w:tblCellSpacing w:w="0" w:type="dxa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5037C" w:rsidRPr="00CD743C" w:rsidRDefault="00DF514B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Специалист ОТ</w:t>
            </w:r>
            <w:r w:rsidR="0005037C" w:rsidRPr="00CD743C">
              <w:rPr>
                <w:rFonts w:cs="Times New Roman"/>
              </w:rPr>
              <w:br/>
            </w:r>
            <w:r w:rsidR="0005037C" w:rsidRPr="00CD743C">
              <w:rPr>
                <w:rStyle w:val="a9"/>
                <w:rFonts w:cs="Times New Roman"/>
              </w:rPr>
              <w:t>(специалист ОТ</w:t>
            </w:r>
            <w:r w:rsidR="0005037C" w:rsidRPr="00CD743C">
              <w:rPr>
                <w:rFonts w:cs="Times New Roman"/>
              </w:rPr>
              <w:br/>
            </w:r>
            <w:r w:rsidR="0005037C" w:rsidRPr="00CD743C">
              <w:rPr>
                <w:rStyle w:val="a9"/>
                <w:rFonts w:cs="Times New Roman"/>
              </w:rPr>
              <w:t> от 250 часов, с выдачей диплома)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  <w:sz w:val="20"/>
              </w:rPr>
            </w:pPr>
            <w:r w:rsidRPr="00CD743C">
              <w:rPr>
                <w:rFonts w:cs="Times New Roman"/>
                <w:sz w:val="20"/>
              </w:rPr>
              <w:t>периодичность однократно, с дальнейшим повышением квалификации</w:t>
            </w:r>
            <w:r w:rsidRPr="00CD743C">
              <w:rPr>
                <w:rFonts w:cs="Times New Roman"/>
                <w:sz w:val="20"/>
              </w:rPr>
              <w:br/>
              <w:t>5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6014F" w:rsidRPr="00CD743C" w:rsidRDefault="0096014F" w:rsidP="00CD743C">
            <w:pPr>
              <w:spacing w:after="0" w:line="240" w:lineRule="auto"/>
              <w:jc w:val="both"/>
              <w:rPr>
                <w:rFonts w:cs="Times New Roman"/>
              </w:rPr>
            </w:pPr>
            <w:r w:rsidRPr="00CD743C">
              <w:rPr>
                <w:rFonts w:cs="Times New Roman"/>
                <w:sz w:val="20"/>
              </w:rPr>
              <w:t xml:space="preserve">с </w:t>
            </w:r>
            <w:r w:rsidR="00CD743C" w:rsidRPr="00CD743C">
              <w:rPr>
                <w:rFonts w:cs="Times New Roman"/>
                <w:sz w:val="20"/>
              </w:rPr>
              <w:t>24</w:t>
            </w:r>
            <w:r w:rsidR="009622B8" w:rsidRPr="00CD743C">
              <w:rPr>
                <w:rFonts w:cs="Times New Roman"/>
                <w:sz w:val="20"/>
              </w:rPr>
              <w:t>.10</w:t>
            </w:r>
            <w:r w:rsidRPr="00CD743C">
              <w:rPr>
                <w:rFonts w:cs="Times New Roman"/>
                <w:sz w:val="20"/>
              </w:rPr>
              <w:t>.2018 в 10-00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12 000,00</w:t>
            </w:r>
          </w:p>
        </w:tc>
      </w:tr>
      <w:tr w:rsidR="00050833" w:rsidRPr="00CD743C" w:rsidTr="0071056A">
        <w:trPr>
          <w:tblCellSpacing w:w="0" w:type="dxa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50833" w:rsidRPr="00CD743C" w:rsidRDefault="00050833" w:rsidP="0005083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Работы на высоте</w:t>
            </w:r>
            <w:r w:rsidRPr="00CD743C">
              <w:rPr>
                <w:rStyle w:val="apple-converted-space"/>
                <w:rFonts w:cs="Times New Roman"/>
              </w:rPr>
              <w:t> </w:t>
            </w:r>
            <w:r w:rsidRPr="00CD743C">
              <w:rPr>
                <w:rStyle w:val="a9"/>
                <w:rFonts w:cs="Times New Roman"/>
              </w:rPr>
              <w:t>(утвержденные приказом от 28 марта 2014 г. №155н Мин.труда и соц.защиты РФ)</w:t>
            </w:r>
            <w:r w:rsidR="0059760A" w:rsidRPr="00CD743C">
              <w:rPr>
                <w:rStyle w:val="a9"/>
                <w:rFonts w:cs="Times New Roman"/>
              </w:rPr>
              <w:t xml:space="preserve"> </w:t>
            </w:r>
            <w:r w:rsidRPr="00CD743C">
              <w:rPr>
                <w:rStyle w:val="a9"/>
                <w:rFonts w:cs="Times New Roman"/>
              </w:rPr>
              <w:t>Верхолазные работы</w:t>
            </w:r>
          </w:p>
          <w:p w:rsidR="00FB2BA9" w:rsidRPr="00CD743C" w:rsidRDefault="00FB2BA9" w:rsidP="000508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50833" w:rsidRPr="00CD743C" w:rsidRDefault="00050833" w:rsidP="00050833">
            <w:pPr>
              <w:spacing w:after="0" w:line="240" w:lineRule="auto"/>
              <w:rPr>
                <w:rFonts w:cs="Times New Roman"/>
                <w:sz w:val="20"/>
              </w:rPr>
            </w:pPr>
            <w:r w:rsidRPr="00CD743C">
              <w:rPr>
                <w:rFonts w:cs="Times New Roman"/>
                <w:sz w:val="20"/>
              </w:rPr>
              <w:t>периодичность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622B8" w:rsidRPr="00CD743C" w:rsidRDefault="00CD743C" w:rsidP="000F2A70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2</w:t>
            </w:r>
            <w:r w:rsidR="009622B8" w:rsidRPr="00CD743C">
              <w:rPr>
                <w:rFonts w:cs="Times New Roman"/>
              </w:rPr>
              <w:t>9.10.2018 в 14-00</w:t>
            </w:r>
          </w:p>
          <w:p w:rsidR="009622B8" w:rsidRPr="00CD743C" w:rsidRDefault="009622B8" w:rsidP="000F2A70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23.11.2018 в 14-00</w:t>
            </w:r>
          </w:p>
          <w:p w:rsidR="00050833" w:rsidRPr="00CD743C" w:rsidRDefault="009622B8" w:rsidP="009622B8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21.12.2018 в 14-00</w:t>
            </w:r>
            <w:r w:rsidR="00050833" w:rsidRPr="00CD743C">
              <w:rPr>
                <w:rFonts w:cs="Times New Roman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50833" w:rsidRPr="00CD743C" w:rsidRDefault="00050833" w:rsidP="0005083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1800,00</w:t>
            </w:r>
          </w:p>
        </w:tc>
      </w:tr>
      <w:tr w:rsidR="00050833" w:rsidRPr="00CD743C" w:rsidTr="0071056A">
        <w:trPr>
          <w:tblCellSpacing w:w="0" w:type="dxa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50833" w:rsidRPr="00CD743C" w:rsidRDefault="00050833" w:rsidP="0005083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Обучение членов комиссии предприятий по Специальной оценке условий труда (СОУТ)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50833" w:rsidRPr="00CD743C" w:rsidRDefault="00050833" w:rsidP="00050833">
            <w:pPr>
              <w:spacing w:after="0" w:line="240" w:lineRule="auto"/>
              <w:rPr>
                <w:rFonts w:cs="Times New Roman"/>
                <w:sz w:val="20"/>
              </w:rPr>
            </w:pPr>
            <w:r w:rsidRPr="00CD743C">
              <w:rPr>
                <w:rFonts w:cs="Times New Roman"/>
                <w:sz w:val="20"/>
              </w:rPr>
              <w:t>периодичность</w:t>
            </w:r>
            <w:r w:rsidRPr="00CD743C">
              <w:rPr>
                <w:rFonts w:cs="Times New Roman"/>
                <w:sz w:val="20"/>
              </w:rPr>
              <w:br/>
              <w:t>при проведении СОУТ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50833" w:rsidRPr="00CD743C" w:rsidRDefault="005C6750" w:rsidP="00474BB8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  <w:sz w:val="20"/>
                <w:lang w:val="en-US"/>
              </w:rPr>
              <w:t>18/10</w:t>
            </w:r>
            <w:r w:rsidR="00474BB8" w:rsidRPr="00CD743C">
              <w:rPr>
                <w:rFonts w:cs="Times New Roman"/>
                <w:sz w:val="20"/>
              </w:rPr>
              <w:t>.2018 в 10-00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50833" w:rsidRPr="00CD743C" w:rsidRDefault="00050833" w:rsidP="0005083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1800,00</w:t>
            </w:r>
          </w:p>
        </w:tc>
      </w:tr>
      <w:tr w:rsidR="00050833" w:rsidRPr="00CD743C" w:rsidTr="0071056A">
        <w:trPr>
          <w:tblCellSpacing w:w="0" w:type="dxa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50833" w:rsidRPr="00CD743C" w:rsidRDefault="00050833" w:rsidP="0005083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Доврачебная помощь (инструктаж, ответственные)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50833" w:rsidRPr="00CD743C" w:rsidRDefault="00050833" w:rsidP="00050833">
            <w:pPr>
              <w:spacing w:after="0" w:line="240" w:lineRule="auto"/>
              <w:rPr>
                <w:rFonts w:cs="Times New Roman"/>
                <w:sz w:val="20"/>
              </w:rPr>
            </w:pPr>
            <w:r w:rsidRPr="00CD743C">
              <w:rPr>
                <w:rStyle w:val="a9"/>
                <w:rFonts w:cs="Times New Roman"/>
                <w:sz w:val="20"/>
              </w:rPr>
              <w:t>периодичность</w:t>
            </w:r>
            <w:r w:rsidRPr="00CD743C">
              <w:rPr>
                <w:rFonts w:cs="Times New Roman"/>
                <w:sz w:val="20"/>
              </w:rPr>
              <w:br/>
            </w:r>
            <w:r w:rsidRPr="00CD743C">
              <w:rPr>
                <w:rStyle w:val="a9"/>
                <w:rFonts w:cs="Times New Roman"/>
                <w:sz w:val="20"/>
              </w:rPr>
              <w:t>1 год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50833" w:rsidRPr="00CD743C" w:rsidRDefault="00050833" w:rsidP="0005083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По заявкам, выезд</w:t>
            </w:r>
            <w:r w:rsidR="0059760A" w:rsidRPr="00CD743C">
              <w:rPr>
                <w:rStyle w:val="a9"/>
                <w:rFonts w:cs="Times New Roman"/>
              </w:rPr>
              <w:t>/ формируется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50833" w:rsidRPr="00CD743C" w:rsidRDefault="00050833" w:rsidP="0005083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200,00</w:t>
            </w:r>
            <w:r w:rsidR="0059760A" w:rsidRPr="00CD743C">
              <w:rPr>
                <w:rStyle w:val="a9"/>
                <w:rFonts w:cs="Times New Roman"/>
              </w:rPr>
              <w:t>/2000,00</w:t>
            </w:r>
          </w:p>
        </w:tc>
      </w:tr>
      <w:tr w:rsidR="00B63EFB" w:rsidRPr="00CD743C" w:rsidTr="0071056A">
        <w:trPr>
          <w:tblCellSpacing w:w="0" w:type="dxa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3EFB" w:rsidRPr="00CD743C" w:rsidRDefault="00B63EFB" w:rsidP="00050833">
            <w:pPr>
              <w:spacing w:after="0" w:line="240" w:lineRule="auto"/>
              <w:rPr>
                <w:rStyle w:val="a9"/>
                <w:rFonts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3EFB" w:rsidRPr="00CD743C" w:rsidRDefault="00B63EFB" w:rsidP="00050833">
            <w:pPr>
              <w:spacing w:after="0" w:line="240" w:lineRule="auto"/>
              <w:rPr>
                <w:rStyle w:val="a9"/>
                <w:rFonts w:cs="Times New Roman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3EFB" w:rsidRPr="00CD743C" w:rsidRDefault="00B63EFB" w:rsidP="00050833">
            <w:pPr>
              <w:spacing w:after="0" w:line="240" w:lineRule="auto"/>
              <w:rPr>
                <w:rStyle w:val="a9"/>
                <w:rFonts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3EFB" w:rsidRPr="00CD743C" w:rsidRDefault="00B63EFB" w:rsidP="00050833">
            <w:pPr>
              <w:spacing w:after="0" w:line="240" w:lineRule="auto"/>
              <w:rPr>
                <w:rStyle w:val="a9"/>
                <w:rFonts w:cs="Times New Roman"/>
              </w:rPr>
            </w:pPr>
          </w:p>
        </w:tc>
      </w:tr>
    </w:tbl>
    <w:p w:rsidR="009D05D0" w:rsidRPr="00CD743C" w:rsidRDefault="009D05D0" w:rsidP="009D05D0">
      <w:pPr>
        <w:spacing w:after="0" w:line="240" w:lineRule="auto"/>
        <w:rPr>
          <w:rStyle w:val="a9"/>
          <w:rFonts w:cs="Times New Roman"/>
          <w:color w:val="0000CD"/>
          <w:sz w:val="27"/>
          <w:szCs w:val="27"/>
        </w:rPr>
      </w:pPr>
    </w:p>
    <w:p w:rsidR="00317B3B" w:rsidRPr="00CD743C" w:rsidRDefault="00317B3B" w:rsidP="0005037C">
      <w:pPr>
        <w:spacing w:after="0" w:line="240" w:lineRule="auto"/>
        <w:jc w:val="center"/>
        <w:rPr>
          <w:rStyle w:val="a9"/>
          <w:rFonts w:cs="Times New Roman"/>
          <w:color w:val="0000CD"/>
          <w:sz w:val="27"/>
          <w:szCs w:val="27"/>
        </w:rPr>
      </w:pPr>
    </w:p>
    <w:p w:rsidR="0005037C" w:rsidRPr="00CD743C" w:rsidRDefault="0005037C" w:rsidP="0005037C">
      <w:pPr>
        <w:spacing w:after="0" w:line="240" w:lineRule="auto"/>
        <w:jc w:val="center"/>
        <w:rPr>
          <w:rFonts w:cs="Times New Roman"/>
          <w:color w:val="000000"/>
          <w:sz w:val="27"/>
          <w:szCs w:val="27"/>
        </w:rPr>
      </w:pPr>
      <w:r w:rsidRPr="00CD743C">
        <w:rPr>
          <w:rStyle w:val="a9"/>
          <w:rFonts w:cs="Times New Roman"/>
          <w:color w:val="0000CD"/>
          <w:sz w:val="27"/>
          <w:szCs w:val="27"/>
        </w:rPr>
        <w:t>ПОЖАРНАЯ БЕЗОПАСНОСТЬ</w:t>
      </w:r>
    </w:p>
    <w:tbl>
      <w:tblPr>
        <w:tblW w:w="111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2078"/>
        <w:gridCol w:w="2213"/>
        <w:gridCol w:w="1560"/>
      </w:tblGrid>
      <w:tr w:rsidR="0005037C" w:rsidRPr="00CD743C" w:rsidTr="0071056A">
        <w:trPr>
          <w:tblCellSpacing w:w="0" w:type="dxa"/>
        </w:trPr>
        <w:tc>
          <w:tcPr>
            <w:tcW w:w="5340" w:type="dxa"/>
            <w:shd w:val="clear" w:color="auto" w:fill="FFF2CC" w:themeFill="accent4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D743C">
              <w:rPr>
                <w:rStyle w:val="a9"/>
                <w:rFonts w:cs="Times New Roman"/>
              </w:rPr>
              <w:t>Обучение пожарно-техническому минимуму для сотрудников организаций. Согласно приказа МЧС России от 12.12.2007 N 645</w:t>
            </w:r>
          </w:p>
        </w:tc>
        <w:tc>
          <w:tcPr>
            <w:tcW w:w="2078" w:type="dxa"/>
            <w:shd w:val="clear" w:color="auto" w:fill="FFF2CC" w:themeFill="accent4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1год-3года</w:t>
            </w:r>
          </w:p>
        </w:tc>
        <w:tc>
          <w:tcPr>
            <w:tcW w:w="2213" w:type="dxa"/>
            <w:shd w:val="clear" w:color="auto" w:fill="FFF2CC" w:themeFill="accent4" w:themeFillTint="33"/>
            <w:vAlign w:val="center"/>
            <w:hideMark/>
          </w:tcPr>
          <w:p w:rsidR="0089455C" w:rsidRPr="00CD743C" w:rsidRDefault="00474BB8" w:rsidP="00474BB8">
            <w:pPr>
              <w:spacing w:after="0" w:line="240" w:lineRule="auto"/>
              <w:rPr>
                <w:rStyle w:val="a9"/>
                <w:rFonts w:cs="Times New Roman"/>
                <w:i/>
              </w:rPr>
            </w:pPr>
            <w:r w:rsidRPr="00CD743C">
              <w:rPr>
                <w:rFonts w:cs="Times New Roman"/>
                <w:sz w:val="20"/>
              </w:rPr>
              <w:t xml:space="preserve">25.10.2018 в 10-00 </w:t>
            </w:r>
          </w:p>
          <w:p w:rsidR="0005037C" w:rsidRPr="00CD743C" w:rsidRDefault="0005037C" w:rsidP="009068CC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(вебинар ежедневно)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1800,00</w:t>
            </w:r>
          </w:p>
        </w:tc>
      </w:tr>
      <w:tr w:rsidR="0005037C" w:rsidRPr="00CD743C" w:rsidTr="0071056A">
        <w:trPr>
          <w:tblCellSpacing w:w="0" w:type="dxa"/>
        </w:trPr>
        <w:tc>
          <w:tcPr>
            <w:tcW w:w="5340" w:type="dxa"/>
            <w:shd w:val="clear" w:color="auto" w:fill="FFF2CC" w:themeFill="accent4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Тренировочные занятия по эвакуации людей при ЧС</w:t>
            </w:r>
          </w:p>
        </w:tc>
        <w:tc>
          <w:tcPr>
            <w:tcW w:w="2078" w:type="dxa"/>
            <w:shd w:val="clear" w:color="auto" w:fill="FFF2CC" w:themeFill="accent4" w:themeFillTint="33"/>
            <w:vAlign w:val="center"/>
            <w:hideMark/>
          </w:tcPr>
          <w:p w:rsidR="0005037C" w:rsidRPr="00CD743C" w:rsidRDefault="009D05D0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1 год</w:t>
            </w:r>
          </w:p>
        </w:tc>
        <w:tc>
          <w:tcPr>
            <w:tcW w:w="2213" w:type="dxa"/>
            <w:shd w:val="clear" w:color="auto" w:fill="FFF2CC" w:themeFill="accent4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по заявке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1800,00</w:t>
            </w:r>
          </w:p>
        </w:tc>
      </w:tr>
      <w:tr w:rsidR="00C17548" w:rsidRPr="00CD743C" w:rsidTr="0071056A">
        <w:trPr>
          <w:tblCellSpacing w:w="0" w:type="dxa"/>
        </w:trPr>
        <w:tc>
          <w:tcPr>
            <w:tcW w:w="5340" w:type="dxa"/>
            <w:shd w:val="clear" w:color="auto" w:fill="FFF2CC" w:themeFill="accent4" w:themeFillTint="33"/>
            <w:vAlign w:val="center"/>
          </w:tcPr>
          <w:p w:rsidR="00C17548" w:rsidRPr="00CD743C" w:rsidRDefault="00C17548" w:rsidP="00C17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CD743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Обучение «Специалист по противопожарной профилактики» курс переподготовки</w:t>
            </w:r>
          </w:p>
        </w:tc>
        <w:tc>
          <w:tcPr>
            <w:tcW w:w="2078" w:type="dxa"/>
            <w:shd w:val="clear" w:color="auto" w:fill="FFF2CC" w:themeFill="accent4" w:themeFillTint="33"/>
            <w:vAlign w:val="center"/>
          </w:tcPr>
          <w:p w:rsidR="00C17548" w:rsidRPr="00CD743C" w:rsidRDefault="00C17548" w:rsidP="00C1754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3" w:type="dxa"/>
            <w:shd w:val="clear" w:color="auto" w:fill="FFF2CC" w:themeFill="accent4" w:themeFillTint="33"/>
            <w:vAlign w:val="center"/>
          </w:tcPr>
          <w:p w:rsidR="00C17548" w:rsidRPr="00CD743C" w:rsidRDefault="00474BB8" w:rsidP="00C17548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</w:rPr>
              <w:t xml:space="preserve">Раздел </w:t>
            </w:r>
            <w:r w:rsidRPr="00CD743C">
              <w:rPr>
                <w:rStyle w:val="a9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C17548" w:rsidRPr="00CD743C" w:rsidRDefault="00C17548" w:rsidP="00C17548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12 000,00</w:t>
            </w:r>
          </w:p>
        </w:tc>
      </w:tr>
    </w:tbl>
    <w:p w:rsidR="0005037C" w:rsidRPr="00CD743C" w:rsidRDefault="0005037C" w:rsidP="0005037C">
      <w:pPr>
        <w:spacing w:after="0" w:line="240" w:lineRule="auto"/>
        <w:jc w:val="center"/>
        <w:rPr>
          <w:rFonts w:cs="Times New Roman"/>
          <w:color w:val="000000"/>
          <w:sz w:val="27"/>
          <w:szCs w:val="27"/>
        </w:rPr>
      </w:pPr>
      <w:r w:rsidRPr="00CD743C">
        <w:rPr>
          <w:rStyle w:val="a9"/>
          <w:rFonts w:cs="Times New Roman"/>
          <w:color w:val="0000CD"/>
          <w:sz w:val="27"/>
          <w:szCs w:val="27"/>
        </w:rPr>
        <w:t>ЭНЕРГЕТИКА</w:t>
      </w:r>
    </w:p>
    <w:tbl>
      <w:tblPr>
        <w:tblW w:w="112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2140"/>
        <w:gridCol w:w="2203"/>
        <w:gridCol w:w="1597"/>
      </w:tblGrid>
      <w:tr w:rsidR="0005037C" w:rsidRPr="00CD743C" w:rsidTr="0071056A">
        <w:trPr>
          <w:tblCellSpacing w:w="0" w:type="dxa"/>
        </w:trPr>
        <w:tc>
          <w:tcPr>
            <w:tcW w:w="5288" w:type="dxa"/>
            <w:shd w:val="clear" w:color="auto" w:fill="FBE4D5" w:themeFill="accent2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D743C">
              <w:rPr>
                <w:rFonts w:cs="Times New Roman"/>
              </w:rPr>
              <w:t>Нормы и правила работы в тепловых энергоустановках (теплобезопасность)</w:t>
            </w:r>
          </w:p>
        </w:tc>
        <w:tc>
          <w:tcPr>
            <w:tcW w:w="2140" w:type="dxa"/>
            <w:shd w:val="clear" w:color="auto" w:fill="FBE4D5" w:themeFill="accent2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1год-3года</w:t>
            </w:r>
          </w:p>
        </w:tc>
        <w:tc>
          <w:tcPr>
            <w:tcW w:w="2203" w:type="dxa"/>
            <w:shd w:val="clear" w:color="auto" w:fill="FBE4D5" w:themeFill="accent2" w:themeFillTint="33"/>
            <w:vAlign w:val="center"/>
            <w:hideMark/>
          </w:tcPr>
          <w:p w:rsidR="00B96508" w:rsidRPr="00CD743C" w:rsidRDefault="005C332E" w:rsidP="000F2A70">
            <w:pPr>
              <w:spacing w:after="0" w:line="240" w:lineRule="auto"/>
              <w:rPr>
                <w:rStyle w:val="a9"/>
              </w:rPr>
            </w:pPr>
            <w:r>
              <w:rPr>
                <w:rStyle w:val="a9"/>
              </w:rPr>
              <w:t>19.11</w:t>
            </w:r>
            <w:r w:rsidR="00B96508" w:rsidRPr="00CD743C">
              <w:rPr>
                <w:rStyle w:val="a9"/>
              </w:rPr>
              <w:t>.2018 в 10-00</w:t>
            </w:r>
          </w:p>
          <w:p w:rsidR="0005037C" w:rsidRPr="00CD743C" w:rsidRDefault="00B96508" w:rsidP="00B96508">
            <w:pPr>
              <w:spacing w:after="0" w:line="240" w:lineRule="auto"/>
              <w:rPr>
                <w:b/>
                <w:bCs/>
              </w:rPr>
            </w:pPr>
            <w:r w:rsidRPr="00CD743C">
              <w:rPr>
                <w:rStyle w:val="a9"/>
              </w:rPr>
              <w:t>10.12.2018 в 10-00</w:t>
            </w:r>
            <w:r w:rsidR="0005037C" w:rsidRPr="00CD743C">
              <w:rPr>
                <w:rFonts w:cs="Times New Roman"/>
              </w:rPr>
              <w:t> </w:t>
            </w:r>
          </w:p>
        </w:tc>
        <w:tc>
          <w:tcPr>
            <w:tcW w:w="1597" w:type="dxa"/>
            <w:shd w:val="clear" w:color="auto" w:fill="FBE4D5" w:themeFill="accent2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2000,00</w:t>
            </w:r>
          </w:p>
        </w:tc>
      </w:tr>
      <w:tr w:rsidR="0005037C" w:rsidRPr="00CD743C" w:rsidTr="0071056A">
        <w:trPr>
          <w:tblCellSpacing w:w="0" w:type="dxa"/>
        </w:trPr>
        <w:tc>
          <w:tcPr>
            <w:tcW w:w="5288" w:type="dxa"/>
            <w:shd w:val="clear" w:color="auto" w:fill="FBE4D5" w:themeFill="accent2" w:themeFillTint="33"/>
            <w:vAlign w:val="center"/>
            <w:hideMark/>
          </w:tcPr>
          <w:p w:rsidR="0005037C" w:rsidRPr="00CD743C" w:rsidRDefault="0005037C" w:rsidP="006C592D">
            <w:pPr>
              <w:spacing w:after="0" w:line="240" w:lineRule="auto"/>
              <w:rPr>
                <w:rFonts w:cs="Times New Roman"/>
                <w:b/>
              </w:rPr>
            </w:pPr>
            <w:r w:rsidRPr="00CD743C">
              <w:rPr>
                <w:rFonts w:cs="Times New Roman"/>
              </w:rPr>
              <w:t>Нормы и правила работы в электроустановках (электробезопасность)</w:t>
            </w:r>
            <w:r w:rsidR="00204F16" w:rsidRPr="00CD743C">
              <w:rPr>
                <w:rFonts w:cs="Times New Roman"/>
              </w:rPr>
              <w:t xml:space="preserve"> </w:t>
            </w:r>
          </w:p>
        </w:tc>
        <w:tc>
          <w:tcPr>
            <w:tcW w:w="2140" w:type="dxa"/>
            <w:shd w:val="clear" w:color="auto" w:fill="FBE4D5" w:themeFill="accent2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1 год</w:t>
            </w:r>
          </w:p>
        </w:tc>
        <w:tc>
          <w:tcPr>
            <w:tcW w:w="2203" w:type="dxa"/>
            <w:shd w:val="clear" w:color="auto" w:fill="FBE4D5" w:themeFill="accent2" w:themeFillTint="33"/>
            <w:vAlign w:val="center"/>
            <w:hideMark/>
          </w:tcPr>
          <w:p w:rsidR="00B96508" w:rsidRPr="00CD743C" w:rsidRDefault="00B96508" w:rsidP="00B96508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с 2</w:t>
            </w:r>
            <w:r w:rsidR="00B83A3D" w:rsidRPr="00CD743C">
              <w:rPr>
                <w:rFonts w:cs="Times New Roman"/>
              </w:rPr>
              <w:t>9</w:t>
            </w:r>
            <w:r w:rsidRPr="00CD743C">
              <w:rPr>
                <w:rFonts w:cs="Times New Roman"/>
              </w:rPr>
              <w:t>.10.2018 с 9-00</w:t>
            </w:r>
          </w:p>
          <w:p w:rsidR="00B96508" w:rsidRPr="00CD743C" w:rsidRDefault="005C332E" w:rsidP="00B9650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 26</w:t>
            </w:r>
            <w:r w:rsidR="00B96508" w:rsidRPr="00CD743C">
              <w:rPr>
                <w:rFonts w:cs="Times New Roman"/>
              </w:rPr>
              <w:t>.11.2018 с 9-00</w:t>
            </w:r>
          </w:p>
          <w:p w:rsidR="0089455C" w:rsidRPr="00CD743C" w:rsidRDefault="00B96508" w:rsidP="00B96508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с 10.12.2018 с 9-00</w:t>
            </w:r>
          </w:p>
          <w:p w:rsidR="006C592D" w:rsidRPr="00CD743C" w:rsidRDefault="006C592D" w:rsidP="00B96508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дистанционно ежедневно</w:t>
            </w:r>
          </w:p>
        </w:tc>
        <w:tc>
          <w:tcPr>
            <w:tcW w:w="1597" w:type="dxa"/>
            <w:shd w:val="clear" w:color="auto" w:fill="FBE4D5" w:themeFill="accent2" w:themeFillTint="33"/>
            <w:vAlign w:val="center"/>
            <w:hideMark/>
          </w:tcPr>
          <w:p w:rsidR="0005037C" w:rsidRPr="00CD743C" w:rsidRDefault="0005037C" w:rsidP="00690D9B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  </w:t>
            </w:r>
            <w:r w:rsidR="00690D9B" w:rsidRPr="00CD743C">
              <w:rPr>
                <w:rStyle w:val="a9"/>
                <w:rFonts w:cs="Times New Roman"/>
              </w:rPr>
              <w:t xml:space="preserve">2 </w:t>
            </w:r>
            <w:r w:rsidRPr="00CD743C">
              <w:rPr>
                <w:rStyle w:val="a9"/>
                <w:rFonts w:cs="Times New Roman"/>
              </w:rPr>
              <w:t>800,00</w:t>
            </w:r>
            <w:r w:rsidRPr="00CD743C">
              <w:rPr>
                <w:rFonts w:cs="Times New Roman"/>
              </w:rPr>
              <w:br/>
            </w:r>
            <w:r w:rsidR="00690D9B" w:rsidRPr="00CD743C">
              <w:rPr>
                <w:rFonts w:cs="Times New Roman"/>
              </w:rPr>
              <w:t>бюджетникам скидка!</w:t>
            </w:r>
          </w:p>
        </w:tc>
      </w:tr>
      <w:tr w:rsidR="00987275" w:rsidRPr="00CD743C" w:rsidTr="0071056A">
        <w:trPr>
          <w:tblCellSpacing w:w="0" w:type="dxa"/>
        </w:trPr>
        <w:tc>
          <w:tcPr>
            <w:tcW w:w="5288" w:type="dxa"/>
            <w:shd w:val="clear" w:color="auto" w:fill="FBE4D5" w:themeFill="accent2" w:themeFillTint="33"/>
            <w:vAlign w:val="center"/>
            <w:hideMark/>
          </w:tcPr>
          <w:p w:rsidR="00987275" w:rsidRPr="00CD743C" w:rsidRDefault="00987275" w:rsidP="0098727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D743C">
              <w:rPr>
                <w:rFonts w:cs="Times New Roman"/>
              </w:rPr>
              <w:t>Обучение «Энергосбережение»</w:t>
            </w:r>
          </w:p>
        </w:tc>
        <w:tc>
          <w:tcPr>
            <w:tcW w:w="2140" w:type="dxa"/>
            <w:shd w:val="clear" w:color="auto" w:fill="FBE4D5" w:themeFill="accent2" w:themeFillTint="33"/>
            <w:vAlign w:val="center"/>
            <w:hideMark/>
          </w:tcPr>
          <w:p w:rsidR="00987275" w:rsidRPr="00CD743C" w:rsidRDefault="009D05D0" w:rsidP="00987275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5 ле</w:t>
            </w:r>
          </w:p>
        </w:tc>
        <w:tc>
          <w:tcPr>
            <w:tcW w:w="2203" w:type="dxa"/>
            <w:shd w:val="clear" w:color="auto" w:fill="FBE4D5" w:themeFill="accent2" w:themeFillTint="33"/>
            <w:vAlign w:val="center"/>
            <w:hideMark/>
          </w:tcPr>
          <w:p w:rsidR="00987275" w:rsidRPr="00CD743C" w:rsidRDefault="00F73362" w:rsidP="00B83A3D">
            <w:pPr>
              <w:spacing w:after="0" w:line="240" w:lineRule="auto"/>
              <w:rPr>
                <w:rFonts w:cs="Times New Roman"/>
                <w:b/>
              </w:rPr>
            </w:pPr>
            <w:r w:rsidRPr="00CD743C">
              <w:rPr>
                <w:rFonts w:cs="Times New Roman"/>
                <w:b/>
              </w:rPr>
              <w:t xml:space="preserve">с </w:t>
            </w:r>
            <w:r w:rsidR="00B83A3D" w:rsidRPr="00CD743C">
              <w:rPr>
                <w:rFonts w:cs="Times New Roman"/>
                <w:b/>
              </w:rPr>
              <w:t>29.10</w:t>
            </w:r>
            <w:r w:rsidRPr="00CD743C">
              <w:rPr>
                <w:rFonts w:cs="Times New Roman"/>
                <w:b/>
              </w:rPr>
              <w:t>.2018 с 9-00</w:t>
            </w:r>
            <w:r w:rsidR="00987275" w:rsidRPr="00CD743C">
              <w:rPr>
                <w:rFonts w:cs="Times New Roman"/>
                <w:b/>
              </w:rPr>
              <w:br/>
              <w:t> </w:t>
            </w:r>
          </w:p>
        </w:tc>
        <w:tc>
          <w:tcPr>
            <w:tcW w:w="1597" w:type="dxa"/>
            <w:shd w:val="clear" w:color="auto" w:fill="FBE4D5" w:themeFill="accent2" w:themeFillTint="33"/>
            <w:vAlign w:val="center"/>
            <w:hideMark/>
          </w:tcPr>
          <w:p w:rsidR="00987275" w:rsidRPr="00CD743C" w:rsidRDefault="00987275" w:rsidP="00987275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5000,00</w:t>
            </w:r>
            <w:r w:rsidRPr="00CD743C">
              <w:rPr>
                <w:rFonts w:cs="Times New Roman"/>
              </w:rPr>
              <w:br/>
            </w:r>
            <w:r w:rsidRPr="00CD743C">
              <w:rPr>
                <w:rStyle w:val="a9"/>
                <w:rFonts w:cs="Times New Roman"/>
              </w:rPr>
              <w:t>10000,00</w:t>
            </w:r>
          </w:p>
        </w:tc>
      </w:tr>
      <w:tr w:rsidR="00987275" w:rsidRPr="00CD743C" w:rsidTr="0071056A">
        <w:trPr>
          <w:tblCellSpacing w:w="0" w:type="dxa"/>
        </w:trPr>
        <w:tc>
          <w:tcPr>
            <w:tcW w:w="5288" w:type="dxa"/>
            <w:shd w:val="clear" w:color="auto" w:fill="FBE4D5" w:themeFill="accent2" w:themeFillTint="33"/>
            <w:vAlign w:val="center"/>
            <w:hideMark/>
          </w:tcPr>
          <w:p w:rsidR="00987275" w:rsidRPr="00CD743C" w:rsidRDefault="00987275" w:rsidP="00987275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Повышение квалификации работников электротехнических лабораторий</w:t>
            </w:r>
            <w:r w:rsidRPr="00CD743C">
              <w:rPr>
                <w:rFonts w:cs="Times New Roman"/>
              </w:rPr>
              <w:br/>
              <w:t>(комплексное обучение ЭТЛ +ЭБ)</w:t>
            </w:r>
          </w:p>
        </w:tc>
        <w:tc>
          <w:tcPr>
            <w:tcW w:w="2140" w:type="dxa"/>
            <w:shd w:val="clear" w:color="auto" w:fill="FBE4D5" w:themeFill="accent2" w:themeFillTint="33"/>
            <w:vAlign w:val="center"/>
            <w:hideMark/>
          </w:tcPr>
          <w:p w:rsidR="00987275" w:rsidRPr="00CD743C" w:rsidRDefault="00987275" w:rsidP="00987275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5 лет</w:t>
            </w:r>
          </w:p>
        </w:tc>
        <w:tc>
          <w:tcPr>
            <w:tcW w:w="2203" w:type="dxa"/>
            <w:shd w:val="clear" w:color="auto" w:fill="FBE4D5" w:themeFill="accent2" w:themeFillTint="33"/>
            <w:vAlign w:val="center"/>
            <w:hideMark/>
          </w:tcPr>
          <w:p w:rsidR="00987275" w:rsidRPr="00CD743C" w:rsidRDefault="007A193C" w:rsidP="005C332E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с </w:t>
            </w:r>
            <w:r w:rsidR="005C332E">
              <w:rPr>
                <w:rStyle w:val="a9"/>
                <w:rFonts w:cs="Times New Roman"/>
              </w:rPr>
              <w:t>29.10</w:t>
            </w:r>
            <w:r w:rsidR="000F2A70" w:rsidRPr="00CD743C">
              <w:rPr>
                <w:rStyle w:val="a9"/>
                <w:rFonts w:cs="Times New Roman"/>
              </w:rPr>
              <w:t>.2018</w:t>
            </w:r>
            <w:r w:rsidRPr="00CD743C">
              <w:rPr>
                <w:rStyle w:val="a9"/>
                <w:rFonts w:cs="Times New Roman"/>
              </w:rPr>
              <w:t xml:space="preserve"> в 9-00</w:t>
            </w:r>
            <w:r w:rsidR="00987275" w:rsidRPr="00CD743C">
              <w:rPr>
                <w:rFonts w:cs="Times New Roman"/>
              </w:rPr>
              <w:br/>
              <w:t> </w:t>
            </w:r>
          </w:p>
        </w:tc>
        <w:tc>
          <w:tcPr>
            <w:tcW w:w="1597" w:type="dxa"/>
            <w:shd w:val="clear" w:color="auto" w:fill="FBE4D5" w:themeFill="accent2" w:themeFillTint="33"/>
            <w:vAlign w:val="center"/>
            <w:hideMark/>
          </w:tcPr>
          <w:p w:rsidR="009068CC" w:rsidRPr="00CD743C" w:rsidRDefault="00987275" w:rsidP="00987275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7000,00</w:t>
            </w:r>
            <w:r w:rsidRPr="00CD743C">
              <w:rPr>
                <w:rFonts w:cs="Times New Roman"/>
              </w:rPr>
              <w:br/>
            </w:r>
          </w:p>
          <w:p w:rsidR="00987275" w:rsidRPr="00CD743C" w:rsidRDefault="00987275" w:rsidP="00987275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 </w:t>
            </w:r>
          </w:p>
        </w:tc>
      </w:tr>
    </w:tbl>
    <w:p w:rsidR="0005037C" w:rsidRPr="00CD743C" w:rsidRDefault="0005037C" w:rsidP="0005037C">
      <w:pPr>
        <w:spacing w:after="0" w:line="240" w:lineRule="auto"/>
        <w:jc w:val="center"/>
        <w:rPr>
          <w:rFonts w:cs="Times New Roman"/>
          <w:color w:val="000000"/>
          <w:sz w:val="27"/>
          <w:szCs w:val="27"/>
        </w:rPr>
      </w:pPr>
      <w:r w:rsidRPr="00CD743C">
        <w:rPr>
          <w:rStyle w:val="a9"/>
          <w:rFonts w:cs="Times New Roman"/>
          <w:color w:val="0000CD"/>
          <w:sz w:val="27"/>
          <w:szCs w:val="27"/>
        </w:rPr>
        <w:t>ЭКОЛОГИЧЕСКАЯ БЕЗОПАСНОСТЬ</w:t>
      </w:r>
    </w:p>
    <w:tbl>
      <w:tblPr>
        <w:tblW w:w="111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2215"/>
        <w:gridCol w:w="2188"/>
        <w:gridCol w:w="1560"/>
      </w:tblGrid>
      <w:tr w:rsidR="0005037C" w:rsidRPr="00CD743C" w:rsidTr="0071056A">
        <w:trPr>
          <w:tblCellSpacing w:w="0" w:type="dxa"/>
        </w:trPr>
        <w:tc>
          <w:tcPr>
            <w:tcW w:w="5228" w:type="dxa"/>
            <w:shd w:val="clear" w:color="auto" w:fill="E2EFD9" w:themeFill="accent6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D743C">
              <w:rPr>
                <w:rStyle w:val="a9"/>
                <w:rFonts w:cs="Times New Roman"/>
              </w:rPr>
              <w:t>Обучение  «Обеспечение экологической безопасности» (72ч)</w:t>
            </w:r>
            <w:r w:rsidRPr="00CD743C">
              <w:rPr>
                <w:rFonts w:cs="Times New Roman"/>
              </w:rPr>
              <w:br/>
            </w:r>
            <w:r w:rsidRPr="00CD743C">
              <w:rPr>
                <w:rStyle w:val="a9"/>
                <w:rFonts w:cs="Times New Roman"/>
              </w:rPr>
              <w:t>"Обращение с отходами" (112ч)</w:t>
            </w:r>
          </w:p>
        </w:tc>
        <w:tc>
          <w:tcPr>
            <w:tcW w:w="2215" w:type="dxa"/>
            <w:shd w:val="clear" w:color="auto" w:fill="E2EFD9" w:themeFill="accent6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5 лет</w:t>
            </w:r>
            <w:r w:rsidRPr="00CD743C">
              <w:rPr>
                <w:rFonts w:cs="Times New Roman"/>
              </w:rPr>
              <w:br/>
              <w:t> </w:t>
            </w:r>
          </w:p>
        </w:tc>
        <w:tc>
          <w:tcPr>
            <w:tcW w:w="2188" w:type="dxa"/>
            <w:shd w:val="clear" w:color="auto" w:fill="E2EFD9" w:themeFill="accent6" w:themeFillTint="33"/>
            <w:vAlign w:val="center"/>
            <w:hideMark/>
          </w:tcPr>
          <w:p w:rsidR="0005037C" w:rsidRPr="00CD743C" w:rsidRDefault="0079358C" w:rsidP="005C28EF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</w:rPr>
              <w:t>С 08.11.2018 с 10-00</w:t>
            </w:r>
            <w:r w:rsidR="0005037C" w:rsidRPr="00CD743C">
              <w:rPr>
                <w:rFonts w:cs="Times New Roman"/>
              </w:rPr>
              <w:br/>
              <w:t> 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  <w:hideMark/>
          </w:tcPr>
          <w:p w:rsidR="00C33F45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6000,00</w:t>
            </w:r>
            <w:r w:rsidRPr="00CD743C">
              <w:rPr>
                <w:rFonts w:cs="Times New Roman"/>
              </w:rPr>
              <w:br/>
            </w:r>
          </w:p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 </w:t>
            </w:r>
          </w:p>
        </w:tc>
      </w:tr>
      <w:tr w:rsidR="00C33F45" w:rsidRPr="00CD743C" w:rsidTr="0071056A">
        <w:trPr>
          <w:tblCellSpacing w:w="0" w:type="dxa"/>
        </w:trPr>
        <w:tc>
          <w:tcPr>
            <w:tcW w:w="5228" w:type="dxa"/>
            <w:shd w:val="clear" w:color="auto" w:fill="E2EFD9" w:themeFill="accent6" w:themeFillTint="33"/>
            <w:vAlign w:val="center"/>
          </w:tcPr>
          <w:p w:rsidR="00C33F45" w:rsidRPr="00CD743C" w:rsidRDefault="00C33F45" w:rsidP="00C33F45">
            <w:pPr>
              <w:pStyle w:val="af"/>
              <w:rPr>
                <w:rStyle w:val="a9"/>
                <w:rFonts w:cs="Times New Roman"/>
              </w:rPr>
            </w:pPr>
            <w:r w:rsidRPr="00CD743C">
              <w:rPr>
                <w:rFonts w:cs="Times New Roman"/>
              </w:rPr>
              <w:t>Повышение квалификации по курсу «Обзор изменений нормативно-правовых актов в области охраны окружающей среды в 201</w:t>
            </w:r>
            <w:r w:rsidR="00562734" w:rsidRPr="00CD743C">
              <w:rPr>
                <w:rFonts w:cs="Times New Roman"/>
              </w:rPr>
              <w:t>8</w:t>
            </w:r>
            <w:r w:rsidRPr="00CD743C">
              <w:rPr>
                <w:rFonts w:cs="Times New Roman"/>
              </w:rPr>
              <w:t xml:space="preserve"> году и перспективы развития до 2020 года» 16 часов </w:t>
            </w: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:rsidR="00C33F45" w:rsidRPr="00CD743C" w:rsidRDefault="00C33F45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5 лет</w:t>
            </w:r>
          </w:p>
        </w:tc>
        <w:tc>
          <w:tcPr>
            <w:tcW w:w="2188" w:type="dxa"/>
            <w:shd w:val="clear" w:color="auto" w:fill="E2EFD9" w:themeFill="accent6" w:themeFillTint="33"/>
            <w:vAlign w:val="center"/>
          </w:tcPr>
          <w:p w:rsidR="00C33F45" w:rsidRPr="00CD743C" w:rsidRDefault="000F2A70" w:rsidP="009D5EF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sz w:val="24"/>
                <w:szCs w:val="24"/>
              </w:rPr>
              <w:t>формируется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C33F45" w:rsidRPr="00CD743C" w:rsidRDefault="00C33F45" w:rsidP="008A009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Fonts w:cs="Times New Roman"/>
              </w:rPr>
              <w:t>3500,00</w:t>
            </w:r>
          </w:p>
        </w:tc>
      </w:tr>
      <w:tr w:rsidR="00223423" w:rsidRPr="00CD743C" w:rsidTr="0071056A">
        <w:trPr>
          <w:tblCellSpacing w:w="0" w:type="dxa"/>
        </w:trPr>
        <w:tc>
          <w:tcPr>
            <w:tcW w:w="5228" w:type="dxa"/>
            <w:shd w:val="clear" w:color="auto" w:fill="E2EFD9" w:themeFill="accent6" w:themeFillTint="33"/>
            <w:vAlign w:val="center"/>
          </w:tcPr>
          <w:p w:rsidR="00223423" w:rsidRPr="00CD743C" w:rsidRDefault="00223423" w:rsidP="00C33F45">
            <w:pPr>
              <w:pStyle w:val="af"/>
              <w:rPr>
                <w:rFonts w:cs="Times New Roman"/>
              </w:rPr>
            </w:pPr>
            <w:r w:rsidRPr="00CD743C">
              <w:rPr>
                <w:rFonts w:cs="Times New Roman"/>
                <w:b/>
                <w:szCs w:val="24"/>
              </w:rPr>
              <w:t>Курс повышения квалификации «Учим сдавать Экологическую отчетность» (16ч)</w:t>
            </w: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:rsidR="00223423" w:rsidRPr="00CD743C" w:rsidRDefault="00223423" w:rsidP="008A009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8" w:type="dxa"/>
            <w:shd w:val="clear" w:color="auto" w:fill="E2EFD9" w:themeFill="accent6" w:themeFillTint="33"/>
            <w:vAlign w:val="center"/>
          </w:tcPr>
          <w:p w:rsidR="00223423" w:rsidRPr="00CD743C" w:rsidRDefault="005C6750" w:rsidP="009D5EF3">
            <w:pPr>
              <w:spacing w:after="0" w:line="240" w:lineRule="auto"/>
              <w:rPr>
                <w:sz w:val="24"/>
                <w:szCs w:val="24"/>
              </w:rPr>
            </w:pPr>
            <w:r w:rsidRPr="00CD743C">
              <w:rPr>
                <w:sz w:val="24"/>
                <w:szCs w:val="24"/>
              </w:rPr>
              <w:t>формируется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223423" w:rsidRPr="00CD743C" w:rsidRDefault="00223423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5000,00</w:t>
            </w:r>
          </w:p>
        </w:tc>
      </w:tr>
      <w:tr w:rsidR="009F5F1D" w:rsidRPr="00CD743C" w:rsidTr="008A0093">
        <w:trPr>
          <w:tblCellSpacing w:w="0" w:type="dxa"/>
        </w:trPr>
        <w:tc>
          <w:tcPr>
            <w:tcW w:w="5228" w:type="dxa"/>
            <w:vAlign w:val="center"/>
          </w:tcPr>
          <w:p w:rsidR="009F5F1D" w:rsidRPr="00CD743C" w:rsidRDefault="009F5F1D" w:rsidP="009F5F1D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Обучение по проф.стандарту «Эколог»</w:t>
            </w:r>
          </w:p>
        </w:tc>
        <w:tc>
          <w:tcPr>
            <w:tcW w:w="2215" w:type="dxa"/>
            <w:vAlign w:val="center"/>
          </w:tcPr>
          <w:p w:rsidR="009F5F1D" w:rsidRPr="00CD743C" w:rsidRDefault="009F5F1D" w:rsidP="009F5F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8" w:type="dxa"/>
            <w:vAlign w:val="center"/>
          </w:tcPr>
          <w:p w:rsidR="009F5F1D" w:rsidRPr="00CD743C" w:rsidRDefault="0079358C" w:rsidP="0079358C">
            <w:pPr>
              <w:spacing w:after="0" w:line="240" w:lineRule="auto"/>
              <w:rPr>
                <w:rStyle w:val="a9"/>
                <w:rFonts w:cs="Times New Roman"/>
              </w:rPr>
            </w:pPr>
            <w:r>
              <w:rPr>
                <w:sz w:val="24"/>
                <w:szCs w:val="24"/>
              </w:rPr>
              <w:t>С 25.10.2018 с 10-00</w:t>
            </w:r>
          </w:p>
        </w:tc>
        <w:tc>
          <w:tcPr>
            <w:tcW w:w="1560" w:type="dxa"/>
            <w:vAlign w:val="center"/>
          </w:tcPr>
          <w:p w:rsidR="009F5F1D" w:rsidRPr="00CD743C" w:rsidRDefault="009F5F1D" w:rsidP="009F5F1D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12 000,00</w:t>
            </w:r>
          </w:p>
        </w:tc>
      </w:tr>
    </w:tbl>
    <w:p w:rsidR="0005037C" w:rsidRPr="00CD743C" w:rsidRDefault="0005037C" w:rsidP="0005037C">
      <w:pPr>
        <w:spacing w:after="0" w:line="240" w:lineRule="auto"/>
        <w:jc w:val="center"/>
        <w:rPr>
          <w:rFonts w:cs="Times New Roman"/>
          <w:color w:val="000000"/>
          <w:sz w:val="27"/>
          <w:szCs w:val="27"/>
        </w:rPr>
      </w:pPr>
      <w:r w:rsidRPr="00CD743C">
        <w:rPr>
          <w:rStyle w:val="a9"/>
          <w:rFonts w:cs="Times New Roman"/>
          <w:color w:val="0000CD"/>
          <w:sz w:val="27"/>
          <w:szCs w:val="27"/>
        </w:rPr>
        <w:t>ПРОМЫШЛЕННАЯ БЕЗОПАСНОСТЬ</w:t>
      </w:r>
    </w:p>
    <w:tbl>
      <w:tblPr>
        <w:tblW w:w="1128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1455"/>
        <w:gridCol w:w="2273"/>
        <w:gridCol w:w="1647"/>
      </w:tblGrid>
      <w:tr w:rsidR="0005037C" w:rsidRPr="00CD743C" w:rsidTr="00CD743C">
        <w:trPr>
          <w:tblCellSpacing w:w="0" w:type="dxa"/>
        </w:trPr>
        <w:tc>
          <w:tcPr>
            <w:tcW w:w="5919" w:type="dxa"/>
            <w:shd w:val="clear" w:color="auto" w:fill="F2F2F2" w:themeFill="background1" w:themeFillShade="F2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D743C">
              <w:rPr>
                <w:rStyle w:val="a9"/>
                <w:rFonts w:cs="Times New Roman"/>
              </w:rPr>
              <w:t>Промышленная безопасность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1-5 лет</w:t>
            </w:r>
            <w:r w:rsidRPr="00CD743C">
              <w:rPr>
                <w:rFonts w:cs="Times New Roman"/>
              </w:rPr>
              <w:br/>
              <w:t> 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Очная форма- по согласованию;</w:t>
            </w:r>
            <w:r w:rsidRPr="00CD743C">
              <w:rPr>
                <w:rFonts w:cs="Times New Roman"/>
                <w:b/>
                <w:bCs/>
              </w:rPr>
              <w:br/>
            </w:r>
            <w:r w:rsidRPr="00CD743C">
              <w:rPr>
                <w:rStyle w:val="a9"/>
                <w:rFonts w:cs="Times New Roman"/>
              </w:rPr>
              <w:t>Дистан.форма-ежедневно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1000,00</w:t>
            </w:r>
            <w:r w:rsidRPr="00CD743C">
              <w:rPr>
                <w:rFonts w:cs="Times New Roman"/>
              </w:rPr>
              <w:br/>
              <w:t> </w:t>
            </w:r>
          </w:p>
        </w:tc>
      </w:tr>
      <w:tr w:rsidR="0005037C" w:rsidRPr="00CD743C" w:rsidTr="00CD743C">
        <w:trPr>
          <w:tblCellSpacing w:w="0" w:type="dxa"/>
        </w:trPr>
        <w:tc>
          <w:tcPr>
            <w:tcW w:w="5919" w:type="dxa"/>
            <w:shd w:val="clear" w:color="auto" w:fill="F2F2F2" w:themeFill="background1" w:themeFillShade="F2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Сосуды под давлением,  обучение (переаттестация) автоклавы, стерилизаторы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1-3 лет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Очная форма- по согласованию;</w:t>
            </w:r>
            <w:r w:rsidRPr="00CD743C">
              <w:rPr>
                <w:rFonts w:cs="Times New Roman"/>
                <w:b/>
                <w:bCs/>
              </w:rPr>
              <w:br/>
            </w:r>
            <w:r w:rsidRPr="00CD743C">
              <w:rPr>
                <w:rStyle w:val="a9"/>
                <w:rFonts w:cs="Times New Roman"/>
              </w:rPr>
              <w:t>Дистан.форма-ежедневно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1000,00</w:t>
            </w:r>
            <w:r w:rsidRPr="00CD743C">
              <w:rPr>
                <w:rFonts w:cs="Times New Roman"/>
              </w:rPr>
              <w:br/>
              <w:t> </w:t>
            </w:r>
          </w:p>
        </w:tc>
      </w:tr>
      <w:tr w:rsidR="0005037C" w:rsidRPr="00CD743C" w:rsidTr="00CD743C">
        <w:trPr>
          <w:tblCellSpacing w:w="0" w:type="dxa"/>
        </w:trPr>
        <w:tc>
          <w:tcPr>
            <w:tcW w:w="5919" w:type="dxa"/>
            <w:shd w:val="clear" w:color="auto" w:fill="F2F2F2" w:themeFill="background1" w:themeFillShade="F2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Подъемные сооружения: Б 9.31, 32, 33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1-3 лет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Очная форма- по согласованию;</w:t>
            </w:r>
            <w:r w:rsidRPr="00CD743C">
              <w:rPr>
                <w:rFonts w:cs="Times New Roman"/>
                <w:b/>
                <w:bCs/>
              </w:rPr>
              <w:br/>
            </w:r>
            <w:r w:rsidRPr="00CD743C">
              <w:rPr>
                <w:rStyle w:val="a9"/>
                <w:rFonts w:cs="Times New Roman"/>
              </w:rPr>
              <w:t>Дистан.форма-ежедневно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1000,00</w:t>
            </w:r>
            <w:r w:rsidRPr="00CD743C">
              <w:rPr>
                <w:rFonts w:cs="Times New Roman"/>
              </w:rPr>
              <w:br/>
              <w:t> </w:t>
            </w:r>
          </w:p>
        </w:tc>
      </w:tr>
      <w:tr w:rsidR="0005037C" w:rsidRPr="00CD743C" w:rsidTr="00CD743C">
        <w:trPr>
          <w:tblCellSpacing w:w="0" w:type="dxa"/>
        </w:trPr>
        <w:tc>
          <w:tcPr>
            <w:tcW w:w="5919" w:type="dxa"/>
            <w:shd w:val="clear" w:color="auto" w:fill="F2F2F2" w:themeFill="background1" w:themeFillShade="F2"/>
            <w:vAlign w:val="center"/>
          </w:tcPr>
          <w:p w:rsidR="0005037C" w:rsidRPr="00CD743C" w:rsidRDefault="0005037C" w:rsidP="008A009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Семинар «Промышленная безопасность. Последние изменения в законодательстве»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05037C" w:rsidRPr="00CD743C" w:rsidRDefault="0005037C" w:rsidP="008A0093">
            <w:pPr>
              <w:spacing w:after="0" w:line="240" w:lineRule="auto"/>
              <w:rPr>
                <w:rStyle w:val="a9"/>
                <w:rFonts w:cs="Times New Roman"/>
              </w:rPr>
            </w:pP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05037C" w:rsidRPr="00CD743C" w:rsidRDefault="0005037C" w:rsidP="008A009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 от 4 300,00</w:t>
            </w:r>
          </w:p>
        </w:tc>
      </w:tr>
    </w:tbl>
    <w:p w:rsidR="0005037C" w:rsidRPr="00CD743C" w:rsidRDefault="0005037C" w:rsidP="0005037C">
      <w:pPr>
        <w:spacing w:after="0" w:line="240" w:lineRule="auto"/>
        <w:jc w:val="center"/>
        <w:rPr>
          <w:rFonts w:cs="Times New Roman"/>
          <w:color w:val="000000"/>
          <w:sz w:val="27"/>
          <w:szCs w:val="27"/>
        </w:rPr>
      </w:pPr>
      <w:r w:rsidRPr="00CD743C">
        <w:rPr>
          <w:rStyle w:val="a9"/>
          <w:rFonts w:cs="Times New Roman"/>
          <w:color w:val="0000CD"/>
          <w:sz w:val="27"/>
          <w:szCs w:val="27"/>
        </w:rPr>
        <w:t>БЕЗОПАСНОСТЬ ДОРОЖНОГО ДВИЖЕНИЯ</w:t>
      </w:r>
    </w:p>
    <w:tbl>
      <w:tblPr>
        <w:tblW w:w="111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6"/>
        <w:gridCol w:w="2043"/>
        <w:gridCol w:w="2151"/>
        <w:gridCol w:w="1665"/>
      </w:tblGrid>
      <w:tr w:rsidR="0005037C" w:rsidRPr="00CD743C" w:rsidTr="0071056A">
        <w:trPr>
          <w:tblCellSpacing w:w="0" w:type="dxa"/>
        </w:trPr>
        <w:tc>
          <w:tcPr>
            <w:tcW w:w="5296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D743C">
              <w:rPr>
                <w:rStyle w:val="a9"/>
                <w:rFonts w:cs="Times New Roman"/>
              </w:rPr>
              <w:t>Водители (ежегодные занятия-20 час.)</w:t>
            </w:r>
          </w:p>
        </w:tc>
        <w:tc>
          <w:tcPr>
            <w:tcW w:w="2043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1 год</w:t>
            </w:r>
            <w:r w:rsidRPr="00CD743C">
              <w:rPr>
                <w:rFonts w:cs="Times New Roman"/>
              </w:rPr>
              <w:br/>
              <w:t> </w:t>
            </w:r>
          </w:p>
        </w:tc>
        <w:tc>
          <w:tcPr>
            <w:tcW w:w="2151" w:type="dxa"/>
            <w:shd w:val="clear" w:color="auto" w:fill="F4B083" w:themeFill="accent2" w:themeFillTint="99"/>
            <w:vAlign w:val="center"/>
            <w:hideMark/>
          </w:tcPr>
          <w:p w:rsidR="0071056A" w:rsidRPr="00CD743C" w:rsidRDefault="00B96508" w:rsidP="00CD743C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С </w:t>
            </w:r>
            <w:r w:rsidR="00CD743C" w:rsidRPr="00CD743C">
              <w:rPr>
                <w:rStyle w:val="a9"/>
                <w:rFonts w:cs="Times New Roman"/>
              </w:rPr>
              <w:t>30</w:t>
            </w:r>
            <w:r w:rsidR="005C6750" w:rsidRPr="00CD743C">
              <w:rPr>
                <w:rStyle w:val="a9"/>
                <w:rFonts w:cs="Times New Roman"/>
              </w:rPr>
              <w:t>.</w:t>
            </w:r>
            <w:r w:rsidR="005C6750" w:rsidRPr="00CD743C">
              <w:rPr>
                <w:rStyle w:val="a9"/>
                <w:rFonts w:cs="Times New Roman"/>
                <w:lang w:val="en-US"/>
              </w:rPr>
              <w:t>10</w:t>
            </w:r>
            <w:r w:rsidRPr="00CD743C">
              <w:rPr>
                <w:rStyle w:val="a9"/>
                <w:rFonts w:cs="Times New Roman"/>
              </w:rPr>
              <w:t xml:space="preserve">.2018г </w:t>
            </w:r>
            <w:r w:rsidR="0071056A" w:rsidRPr="00CD743C">
              <w:rPr>
                <w:rStyle w:val="a9"/>
                <w:rFonts w:cs="Times New Roman"/>
              </w:rPr>
              <w:t xml:space="preserve"> в 1</w:t>
            </w:r>
            <w:r w:rsidR="006E3A51" w:rsidRPr="00CD743C">
              <w:rPr>
                <w:rStyle w:val="a9"/>
                <w:rFonts w:cs="Times New Roman"/>
              </w:rPr>
              <w:t>4</w:t>
            </w:r>
            <w:r w:rsidR="0071056A" w:rsidRPr="00CD743C">
              <w:rPr>
                <w:rStyle w:val="a9"/>
                <w:rFonts w:cs="Times New Roman"/>
              </w:rPr>
              <w:t>-00</w:t>
            </w:r>
          </w:p>
        </w:tc>
        <w:tc>
          <w:tcPr>
            <w:tcW w:w="1665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600,00</w:t>
            </w:r>
            <w:r w:rsidRPr="00CD743C">
              <w:rPr>
                <w:rFonts w:cs="Times New Roman"/>
              </w:rPr>
              <w:br/>
              <w:t> </w:t>
            </w:r>
          </w:p>
        </w:tc>
      </w:tr>
      <w:tr w:rsidR="0005037C" w:rsidRPr="00CD743C" w:rsidTr="009D05D0">
        <w:trPr>
          <w:trHeight w:val="70"/>
          <w:tblCellSpacing w:w="0" w:type="dxa"/>
        </w:trPr>
        <w:tc>
          <w:tcPr>
            <w:tcW w:w="5296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Ответственные по БДД</w:t>
            </w:r>
            <w:r w:rsidRPr="00CD743C">
              <w:rPr>
                <w:rFonts w:cs="Times New Roman"/>
              </w:rPr>
              <w:br/>
            </w:r>
            <w:r w:rsidRPr="00CD743C">
              <w:rPr>
                <w:rFonts w:cs="Times New Roman"/>
              </w:rPr>
              <w:br/>
            </w:r>
            <w:r w:rsidRPr="00CD743C">
              <w:rPr>
                <w:rStyle w:val="a9"/>
                <w:rFonts w:cs="Times New Roman"/>
              </w:rPr>
              <w:t>Перевозочная деятельность</w:t>
            </w:r>
          </w:p>
        </w:tc>
        <w:tc>
          <w:tcPr>
            <w:tcW w:w="2043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5 лет</w:t>
            </w:r>
          </w:p>
        </w:tc>
        <w:tc>
          <w:tcPr>
            <w:tcW w:w="2151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B96508" w:rsidP="00CD743C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С </w:t>
            </w:r>
            <w:r w:rsidR="00CD743C" w:rsidRPr="00CD743C">
              <w:rPr>
                <w:rStyle w:val="a9"/>
                <w:rFonts w:cs="Times New Roman"/>
              </w:rPr>
              <w:t>30</w:t>
            </w:r>
            <w:r w:rsidR="005C6750" w:rsidRPr="00CD743C">
              <w:rPr>
                <w:rStyle w:val="a9"/>
                <w:rFonts w:cs="Times New Roman"/>
              </w:rPr>
              <w:t>.10</w:t>
            </w:r>
            <w:r w:rsidR="00436C41" w:rsidRPr="00CD743C">
              <w:rPr>
                <w:rStyle w:val="a9"/>
                <w:rFonts w:cs="Times New Roman"/>
              </w:rPr>
              <w:t xml:space="preserve">.2018г  </w:t>
            </w:r>
            <w:r w:rsidRPr="00CD743C">
              <w:rPr>
                <w:rStyle w:val="a9"/>
                <w:rFonts w:cs="Times New Roman"/>
              </w:rPr>
              <w:t>в 1</w:t>
            </w:r>
            <w:r w:rsidR="006E3A51" w:rsidRPr="00CD743C">
              <w:rPr>
                <w:rStyle w:val="a9"/>
                <w:rFonts w:cs="Times New Roman"/>
              </w:rPr>
              <w:t>4</w:t>
            </w:r>
            <w:r w:rsidRPr="00CD743C">
              <w:rPr>
                <w:rStyle w:val="a9"/>
                <w:rFonts w:cs="Times New Roman"/>
              </w:rPr>
              <w:t>-00</w:t>
            </w:r>
          </w:p>
        </w:tc>
        <w:tc>
          <w:tcPr>
            <w:tcW w:w="1665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9D05D0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4 500,00</w:t>
            </w:r>
            <w:r w:rsidRPr="00CD743C">
              <w:rPr>
                <w:rFonts w:cs="Times New Roman"/>
              </w:rPr>
              <w:br/>
            </w:r>
            <w:r w:rsidR="009D05D0" w:rsidRPr="00CD743C">
              <w:rPr>
                <w:rStyle w:val="a9"/>
                <w:rFonts w:cs="Times New Roman"/>
              </w:rPr>
              <w:t>от 2 000,00</w:t>
            </w:r>
            <w:r w:rsidRPr="00CD743C">
              <w:rPr>
                <w:rFonts w:cs="Times New Roman"/>
              </w:rPr>
              <w:br/>
            </w:r>
            <w:r w:rsidRPr="00CD743C">
              <w:rPr>
                <w:rFonts w:cs="Times New Roman"/>
              </w:rPr>
              <w:br/>
            </w:r>
          </w:p>
        </w:tc>
      </w:tr>
      <w:tr w:rsidR="0005037C" w:rsidRPr="00CD743C" w:rsidTr="0071056A">
        <w:trPr>
          <w:tblCellSpacing w:w="0" w:type="dxa"/>
        </w:trPr>
        <w:tc>
          <w:tcPr>
            <w:tcW w:w="5296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Спецкурс: погрузчики, эксковаторщики, водители </w:t>
            </w:r>
            <w:r w:rsidRPr="00CD743C">
              <w:rPr>
                <w:rStyle w:val="a9"/>
                <w:rFonts w:cs="Times New Roman"/>
              </w:rPr>
              <w:lastRenderedPageBreak/>
              <w:t>катков, машинист: крана,</w:t>
            </w:r>
            <w:r w:rsidR="00A266D4" w:rsidRPr="00CD743C">
              <w:rPr>
                <w:rStyle w:val="a9"/>
                <w:rFonts w:cs="Times New Roman"/>
              </w:rPr>
              <w:t xml:space="preserve"> крана-ма</w:t>
            </w:r>
            <w:r w:rsidRPr="00CD743C">
              <w:rPr>
                <w:rStyle w:val="a9"/>
                <w:rFonts w:cs="Times New Roman"/>
              </w:rPr>
              <w:t>нипулятора, АГП, бульдозера, грейдера.</w:t>
            </w:r>
          </w:p>
        </w:tc>
        <w:tc>
          <w:tcPr>
            <w:tcW w:w="2043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lastRenderedPageBreak/>
              <w:t>периодичность</w:t>
            </w:r>
            <w:r w:rsidRPr="00CD743C">
              <w:rPr>
                <w:rFonts w:cs="Times New Roman"/>
              </w:rPr>
              <w:br/>
            </w:r>
            <w:r w:rsidRPr="00CD743C">
              <w:rPr>
                <w:rFonts w:cs="Times New Roman"/>
              </w:rPr>
              <w:lastRenderedPageBreak/>
              <w:t>1-5 лет</w:t>
            </w:r>
          </w:p>
        </w:tc>
        <w:tc>
          <w:tcPr>
            <w:tcW w:w="2151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lastRenderedPageBreak/>
              <w:t>по заявке</w:t>
            </w:r>
          </w:p>
        </w:tc>
        <w:tc>
          <w:tcPr>
            <w:tcW w:w="1665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600,00</w:t>
            </w:r>
            <w:r w:rsidRPr="00CD743C">
              <w:rPr>
                <w:rFonts w:cs="Times New Roman"/>
                <w:b/>
                <w:bCs/>
              </w:rPr>
              <w:br/>
            </w:r>
            <w:r w:rsidRPr="00CD743C">
              <w:rPr>
                <w:rStyle w:val="a9"/>
                <w:rFonts w:cs="Times New Roman"/>
              </w:rPr>
              <w:lastRenderedPageBreak/>
              <w:t>4 500,00</w:t>
            </w:r>
          </w:p>
        </w:tc>
      </w:tr>
      <w:tr w:rsidR="0005037C" w:rsidRPr="00CD743C" w:rsidTr="0071056A">
        <w:trPr>
          <w:tblCellSpacing w:w="0" w:type="dxa"/>
        </w:trPr>
        <w:tc>
          <w:tcPr>
            <w:tcW w:w="5296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lastRenderedPageBreak/>
              <w:t>ДОПОГ</w:t>
            </w:r>
          </w:p>
        </w:tc>
        <w:tc>
          <w:tcPr>
            <w:tcW w:w="2043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5 лет</w:t>
            </w:r>
          </w:p>
        </w:tc>
        <w:tc>
          <w:tcPr>
            <w:tcW w:w="2151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по заявке</w:t>
            </w:r>
          </w:p>
        </w:tc>
        <w:tc>
          <w:tcPr>
            <w:tcW w:w="1665" w:type="dxa"/>
            <w:shd w:val="clear" w:color="auto" w:fill="F4B083" w:themeFill="accent2" w:themeFillTint="99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4 800,00</w:t>
            </w:r>
          </w:p>
        </w:tc>
      </w:tr>
      <w:tr w:rsidR="00FB2BA9" w:rsidRPr="00CD743C" w:rsidTr="0071056A">
        <w:trPr>
          <w:tblCellSpacing w:w="0" w:type="dxa"/>
        </w:trPr>
        <w:tc>
          <w:tcPr>
            <w:tcW w:w="5296" w:type="dxa"/>
            <w:shd w:val="clear" w:color="auto" w:fill="F4B083" w:themeFill="accent2" w:themeFillTint="99"/>
            <w:vAlign w:val="center"/>
          </w:tcPr>
          <w:p w:rsidR="00FB2BA9" w:rsidRPr="00CD743C" w:rsidRDefault="00FB2BA9" w:rsidP="00FB2BA9">
            <w:pPr>
              <w:spacing w:after="0" w:line="240" w:lineRule="auto"/>
              <w:rPr>
                <w:rStyle w:val="a9"/>
                <w:rFonts w:cs="Times New Roman"/>
                <w:i/>
                <w:sz w:val="24"/>
                <w:szCs w:val="24"/>
                <w:u w:val="single"/>
              </w:rPr>
            </w:pPr>
            <w:r w:rsidRPr="00CD743C">
              <w:rPr>
                <w:rStyle w:val="a9"/>
                <w:rFonts w:cs="Times New Roman"/>
                <w:i/>
                <w:sz w:val="24"/>
                <w:szCs w:val="24"/>
                <w:u w:val="single"/>
              </w:rPr>
              <w:t>Диспетчер "Техника и технологии наземного транспорта" (от 253 часов, профпереподготовка с выдачей диплома)</w:t>
            </w:r>
          </w:p>
        </w:tc>
        <w:tc>
          <w:tcPr>
            <w:tcW w:w="2043" w:type="dxa"/>
            <w:shd w:val="clear" w:color="auto" w:fill="F4B083" w:themeFill="accent2" w:themeFillTint="99"/>
            <w:vAlign w:val="center"/>
          </w:tcPr>
          <w:p w:rsidR="00FB2BA9" w:rsidRPr="00CD743C" w:rsidRDefault="00371F73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единовременно</w:t>
            </w:r>
          </w:p>
        </w:tc>
        <w:tc>
          <w:tcPr>
            <w:tcW w:w="2151" w:type="dxa"/>
            <w:shd w:val="clear" w:color="auto" w:fill="F4B083" w:themeFill="accent2" w:themeFillTint="99"/>
            <w:vAlign w:val="center"/>
          </w:tcPr>
          <w:p w:rsidR="00FB2BA9" w:rsidRPr="00CD743C" w:rsidRDefault="00B96508" w:rsidP="00CD743C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С </w:t>
            </w:r>
            <w:r w:rsidR="00CD743C" w:rsidRPr="00CD743C">
              <w:rPr>
                <w:rStyle w:val="a9"/>
                <w:rFonts w:cs="Times New Roman"/>
              </w:rPr>
              <w:t>30</w:t>
            </w:r>
            <w:r w:rsidR="005C6750" w:rsidRPr="00CD743C">
              <w:rPr>
                <w:rStyle w:val="a9"/>
                <w:rFonts w:cs="Times New Roman"/>
              </w:rPr>
              <w:t>.10</w:t>
            </w:r>
            <w:r w:rsidR="00436C41" w:rsidRPr="00CD743C">
              <w:rPr>
                <w:rStyle w:val="a9"/>
                <w:rFonts w:cs="Times New Roman"/>
              </w:rPr>
              <w:t xml:space="preserve">.2018г  </w:t>
            </w:r>
            <w:r w:rsidRPr="00CD743C">
              <w:rPr>
                <w:rStyle w:val="a9"/>
                <w:rFonts w:cs="Times New Roman"/>
              </w:rPr>
              <w:t>в 1</w:t>
            </w:r>
            <w:r w:rsidR="006E3A51" w:rsidRPr="00CD743C">
              <w:rPr>
                <w:rStyle w:val="a9"/>
                <w:rFonts w:cs="Times New Roman"/>
              </w:rPr>
              <w:t>4</w:t>
            </w:r>
            <w:r w:rsidRPr="00CD743C">
              <w:rPr>
                <w:rStyle w:val="a9"/>
                <w:rFonts w:cs="Times New Roman"/>
              </w:rPr>
              <w:t>-00</w:t>
            </w:r>
          </w:p>
        </w:tc>
        <w:tc>
          <w:tcPr>
            <w:tcW w:w="1665" w:type="dxa"/>
            <w:shd w:val="clear" w:color="auto" w:fill="F4B083" w:themeFill="accent2" w:themeFillTint="99"/>
            <w:vAlign w:val="center"/>
          </w:tcPr>
          <w:p w:rsidR="00FB2BA9" w:rsidRPr="00CD743C" w:rsidRDefault="00371F73" w:rsidP="008A009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8000,00</w:t>
            </w:r>
          </w:p>
        </w:tc>
      </w:tr>
      <w:tr w:rsidR="00926692" w:rsidRPr="00CD743C" w:rsidTr="009D05D0">
        <w:trPr>
          <w:trHeight w:val="2122"/>
          <w:tblCellSpacing w:w="0" w:type="dxa"/>
        </w:trPr>
        <w:tc>
          <w:tcPr>
            <w:tcW w:w="5296" w:type="dxa"/>
            <w:shd w:val="clear" w:color="auto" w:fill="F4B083" w:themeFill="accent2" w:themeFillTint="99"/>
            <w:vAlign w:val="center"/>
          </w:tcPr>
          <w:p w:rsidR="00926692" w:rsidRPr="00CD743C" w:rsidRDefault="00926692" w:rsidP="00926692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С 01.07.2017 Г. ИЗМЕНЕНИЯ ПОРЯДКА АТТЕСТАЦИИ ЛИЦ ОТВЕТСТВЕННЫХ ЗА БДД  И ДОПУСК  К АТТЕСТАЦИИ В УГАДН.</w:t>
            </w:r>
          </w:p>
          <w:p w:rsidR="00926692" w:rsidRPr="00CD743C" w:rsidRDefault="00926692" w:rsidP="00926692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 </w:t>
            </w:r>
          </w:p>
          <w:p w:rsidR="00926692" w:rsidRPr="00CD743C" w:rsidRDefault="00926692" w:rsidP="00926692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ОСОБЕННОСТИ РЕГУЛИРОВАНИЯ И ОПЛАТЫ ТРУДА РАБОТНИКОВ ТРАНСПОРТА.</w:t>
            </w:r>
          </w:p>
          <w:p w:rsidR="00926692" w:rsidRPr="00CD743C" w:rsidRDefault="00926692" w:rsidP="00926692">
            <w:pPr>
              <w:spacing w:after="0" w:line="240" w:lineRule="auto"/>
              <w:rPr>
                <w:rStyle w:val="a9"/>
                <w:rFonts w:cs="Times New Roman"/>
              </w:rPr>
            </w:pPr>
          </w:p>
          <w:p w:rsidR="00926692" w:rsidRPr="00CD743C" w:rsidRDefault="00926692" w:rsidP="00926692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КАК СНИЗИТЬ РИСКИ ПРИ ПРОВЕРКАХ ГИТ.</w:t>
            </w:r>
          </w:p>
          <w:p w:rsidR="00926692" w:rsidRPr="00CD743C" w:rsidRDefault="00926692" w:rsidP="00926692">
            <w:pPr>
              <w:spacing w:after="0" w:line="240" w:lineRule="auto"/>
              <w:rPr>
                <w:rStyle w:val="a9"/>
                <w:rFonts w:cs="Times New Roman"/>
              </w:rPr>
            </w:pPr>
          </w:p>
        </w:tc>
        <w:tc>
          <w:tcPr>
            <w:tcW w:w="2043" w:type="dxa"/>
            <w:shd w:val="clear" w:color="auto" w:fill="F4B083" w:themeFill="accent2" w:themeFillTint="99"/>
            <w:vAlign w:val="center"/>
          </w:tcPr>
          <w:p w:rsidR="00926692" w:rsidRPr="00CD743C" w:rsidRDefault="00C2022A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  <w:sz w:val="20"/>
              </w:rPr>
              <w:t>формируется</w:t>
            </w:r>
          </w:p>
        </w:tc>
        <w:tc>
          <w:tcPr>
            <w:tcW w:w="2151" w:type="dxa"/>
            <w:shd w:val="clear" w:color="auto" w:fill="F4B083" w:themeFill="accent2" w:themeFillTint="99"/>
            <w:vAlign w:val="center"/>
          </w:tcPr>
          <w:p w:rsidR="00926692" w:rsidRPr="00CD743C" w:rsidRDefault="00926692" w:rsidP="008A009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по заявке</w:t>
            </w:r>
          </w:p>
        </w:tc>
        <w:tc>
          <w:tcPr>
            <w:tcW w:w="1665" w:type="dxa"/>
            <w:shd w:val="clear" w:color="auto" w:fill="F4B083" w:themeFill="accent2" w:themeFillTint="99"/>
            <w:vAlign w:val="center"/>
          </w:tcPr>
          <w:p w:rsidR="00926692" w:rsidRPr="00CD743C" w:rsidRDefault="00926692" w:rsidP="008A009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бесплатно</w:t>
            </w:r>
          </w:p>
        </w:tc>
      </w:tr>
    </w:tbl>
    <w:p w:rsidR="0005037C" w:rsidRPr="00CD743C" w:rsidRDefault="0005037C" w:rsidP="0005037C">
      <w:pPr>
        <w:spacing w:after="0" w:line="240" w:lineRule="auto"/>
        <w:jc w:val="center"/>
        <w:rPr>
          <w:rFonts w:cs="Times New Roman"/>
          <w:color w:val="000000"/>
          <w:sz w:val="27"/>
          <w:szCs w:val="27"/>
        </w:rPr>
      </w:pPr>
      <w:r w:rsidRPr="00CD743C">
        <w:rPr>
          <w:rStyle w:val="a9"/>
          <w:rFonts w:cs="Times New Roman"/>
          <w:color w:val="0000CD"/>
          <w:sz w:val="27"/>
          <w:szCs w:val="27"/>
        </w:rPr>
        <w:t>ГРАЖДАНСКАЯ ОБОРОНА</w:t>
      </w:r>
    </w:p>
    <w:tbl>
      <w:tblPr>
        <w:tblW w:w="111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2058"/>
        <w:gridCol w:w="2135"/>
        <w:gridCol w:w="1634"/>
      </w:tblGrid>
      <w:tr w:rsidR="0005037C" w:rsidRPr="00CD743C" w:rsidTr="0071056A">
        <w:trPr>
          <w:tblCellSpacing w:w="0" w:type="dxa"/>
        </w:trPr>
        <w:tc>
          <w:tcPr>
            <w:tcW w:w="5297" w:type="dxa"/>
            <w:shd w:val="clear" w:color="auto" w:fill="FFE599" w:themeFill="accent4" w:themeFillTint="66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Организация работы по гражданской обороне и чрезвычайным ситуациям руководителями  и специалистам общехозяйственных систем управления</w:t>
            </w:r>
          </w:p>
        </w:tc>
        <w:tc>
          <w:tcPr>
            <w:tcW w:w="2058" w:type="dxa"/>
            <w:shd w:val="clear" w:color="auto" w:fill="FFE599" w:themeFill="accent4" w:themeFillTint="66"/>
            <w:vAlign w:val="center"/>
            <w:hideMark/>
          </w:tcPr>
          <w:p w:rsidR="0005037C" w:rsidRPr="00CD743C" w:rsidRDefault="0005037C" w:rsidP="000A3A9A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3</w:t>
            </w:r>
            <w:r w:rsidR="000A3A9A" w:rsidRPr="00CD743C">
              <w:rPr>
                <w:rFonts w:cs="Times New Roman"/>
              </w:rPr>
              <w:t>-5</w:t>
            </w:r>
          </w:p>
        </w:tc>
        <w:tc>
          <w:tcPr>
            <w:tcW w:w="2135" w:type="dxa"/>
            <w:shd w:val="clear" w:color="auto" w:fill="FFE599" w:themeFill="accent4" w:themeFillTint="66"/>
            <w:vAlign w:val="center"/>
            <w:hideMark/>
          </w:tcPr>
          <w:p w:rsidR="00B96508" w:rsidRPr="00CD743C" w:rsidRDefault="00B96508" w:rsidP="00B96508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С </w:t>
            </w:r>
            <w:r w:rsidR="00B83A3D" w:rsidRPr="00CD743C">
              <w:rPr>
                <w:rStyle w:val="a9"/>
                <w:rFonts w:cs="Times New Roman"/>
              </w:rPr>
              <w:t>07.11</w:t>
            </w:r>
            <w:r w:rsidRPr="00CD743C">
              <w:rPr>
                <w:rStyle w:val="a9"/>
                <w:rFonts w:cs="Times New Roman"/>
              </w:rPr>
              <w:t>.2018 в 10-00</w:t>
            </w:r>
          </w:p>
          <w:p w:rsidR="00B96508" w:rsidRPr="00CD743C" w:rsidRDefault="00F20F71" w:rsidP="00F20F71">
            <w:pPr>
              <w:spacing w:after="0" w:line="240" w:lineRule="auto"/>
              <w:rPr>
                <w:rStyle w:val="a9"/>
              </w:rPr>
            </w:pPr>
            <w:r w:rsidRPr="00CD743C">
              <w:rPr>
                <w:rStyle w:val="a9"/>
                <w:rFonts w:cs="Times New Roman"/>
              </w:rPr>
              <w:t>С 04.12.2018 в 10-00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  <w:hideMark/>
          </w:tcPr>
          <w:p w:rsidR="0005037C" w:rsidRPr="00CD743C" w:rsidRDefault="00C33F45" w:rsidP="005473C9">
            <w:pPr>
              <w:spacing w:after="0" w:line="240" w:lineRule="auto"/>
              <w:rPr>
                <w:rStyle w:val="a9"/>
              </w:rPr>
            </w:pPr>
            <w:r w:rsidRPr="00CD743C">
              <w:rPr>
                <w:rStyle w:val="a9"/>
                <w:rFonts w:cs="Times New Roman"/>
              </w:rPr>
              <w:t xml:space="preserve"> 4</w:t>
            </w:r>
            <w:r w:rsidR="0005037C" w:rsidRPr="00CD743C">
              <w:rPr>
                <w:rStyle w:val="a9"/>
                <w:rFonts w:cs="Times New Roman"/>
              </w:rPr>
              <w:t xml:space="preserve"> 500,00</w:t>
            </w:r>
            <w:r w:rsidRPr="00CD743C">
              <w:rPr>
                <w:rStyle w:val="a9"/>
                <w:rFonts w:cs="Times New Roman"/>
              </w:rPr>
              <w:t xml:space="preserve"> </w:t>
            </w:r>
          </w:p>
        </w:tc>
      </w:tr>
      <w:tr w:rsidR="009F2A12" w:rsidRPr="00CD743C" w:rsidTr="0071056A">
        <w:trPr>
          <w:tblCellSpacing w:w="0" w:type="dxa"/>
        </w:trPr>
        <w:tc>
          <w:tcPr>
            <w:tcW w:w="5297" w:type="dxa"/>
            <w:shd w:val="clear" w:color="auto" w:fill="FFE599" w:themeFill="accent4" w:themeFillTint="66"/>
            <w:vAlign w:val="center"/>
          </w:tcPr>
          <w:p w:rsidR="009F2A12" w:rsidRPr="00CD743C" w:rsidRDefault="009F2A12" w:rsidP="009F2A12">
            <w:pPr>
              <w:spacing w:after="0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Практический семинар «Экстренная психологическая помощь и психологическое  сопровождение при чрезвычайных ситуациях»</w:t>
            </w:r>
          </w:p>
        </w:tc>
        <w:tc>
          <w:tcPr>
            <w:tcW w:w="2058" w:type="dxa"/>
            <w:shd w:val="clear" w:color="auto" w:fill="FFE599" w:themeFill="accent4" w:themeFillTint="66"/>
            <w:vAlign w:val="center"/>
          </w:tcPr>
          <w:p w:rsidR="009F2A12" w:rsidRPr="00CD743C" w:rsidRDefault="009F2A12" w:rsidP="008A009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35" w:type="dxa"/>
            <w:shd w:val="clear" w:color="auto" w:fill="FFE599" w:themeFill="accent4" w:themeFillTint="66"/>
            <w:vAlign w:val="center"/>
          </w:tcPr>
          <w:p w:rsidR="00214897" w:rsidRPr="00CD743C" w:rsidRDefault="00C459B1" w:rsidP="00214897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С </w:t>
            </w:r>
            <w:r w:rsidR="00B83A3D" w:rsidRPr="00CD743C">
              <w:rPr>
                <w:rStyle w:val="a9"/>
                <w:rFonts w:cs="Times New Roman"/>
              </w:rPr>
              <w:t>07.11</w:t>
            </w:r>
            <w:r w:rsidR="00214897" w:rsidRPr="00CD743C">
              <w:rPr>
                <w:rStyle w:val="a9"/>
                <w:rFonts w:cs="Times New Roman"/>
              </w:rPr>
              <w:t>.2018 в 14-00</w:t>
            </w:r>
          </w:p>
          <w:p w:rsidR="009F2A12" w:rsidRPr="00CD743C" w:rsidRDefault="009F2A12" w:rsidP="000B2591">
            <w:pPr>
              <w:spacing w:after="0" w:line="240" w:lineRule="auto"/>
              <w:rPr>
                <w:rStyle w:val="a9"/>
                <w:rFonts w:cs="Times New Roman"/>
              </w:rPr>
            </w:pP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9F2A12" w:rsidRPr="00CD743C" w:rsidRDefault="009F2A12" w:rsidP="00214897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от </w:t>
            </w:r>
            <w:r w:rsidR="00214897" w:rsidRPr="00CD743C">
              <w:rPr>
                <w:rStyle w:val="a9"/>
                <w:rFonts w:cs="Times New Roman"/>
              </w:rPr>
              <w:t>1 5</w:t>
            </w:r>
            <w:r w:rsidRPr="00CD743C">
              <w:rPr>
                <w:rStyle w:val="a9"/>
                <w:rFonts w:cs="Times New Roman"/>
              </w:rPr>
              <w:t>00,00</w:t>
            </w:r>
          </w:p>
        </w:tc>
      </w:tr>
      <w:tr w:rsidR="0005037C" w:rsidRPr="00CD743C" w:rsidTr="00C858FC">
        <w:trPr>
          <w:tblCellSpacing w:w="0" w:type="dxa"/>
        </w:trPr>
        <w:tc>
          <w:tcPr>
            <w:tcW w:w="5297" w:type="dxa"/>
            <w:shd w:val="clear" w:color="auto" w:fill="FFE599" w:themeFill="accent4" w:themeFillTint="66"/>
            <w:vAlign w:val="center"/>
          </w:tcPr>
          <w:p w:rsidR="0005037C" w:rsidRPr="00CD743C" w:rsidRDefault="0005037C" w:rsidP="008A009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Обучение по проф.стандарту «Специалист по мобилизационной работе»  </w:t>
            </w:r>
          </w:p>
        </w:tc>
        <w:tc>
          <w:tcPr>
            <w:tcW w:w="2058" w:type="dxa"/>
            <w:shd w:val="clear" w:color="auto" w:fill="FFE599" w:themeFill="accent4" w:themeFillTint="66"/>
            <w:vAlign w:val="center"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20F71" w:rsidRPr="00CD743C" w:rsidRDefault="00F20F71" w:rsidP="00B83A3D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С </w:t>
            </w:r>
            <w:r w:rsidR="00B83A3D" w:rsidRPr="00CD743C">
              <w:rPr>
                <w:rStyle w:val="a9"/>
                <w:rFonts w:cs="Times New Roman"/>
              </w:rPr>
              <w:t>07.11</w:t>
            </w:r>
            <w:r w:rsidRPr="00CD743C">
              <w:rPr>
                <w:rStyle w:val="a9"/>
                <w:rFonts w:cs="Times New Roman"/>
              </w:rPr>
              <w:t>.2018 в 10-00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05037C" w:rsidRPr="00CD743C" w:rsidRDefault="0005037C" w:rsidP="008A009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12 000,00</w:t>
            </w:r>
          </w:p>
        </w:tc>
      </w:tr>
      <w:tr w:rsidR="00C858FC" w:rsidRPr="00CD743C" w:rsidTr="00C858FC">
        <w:trPr>
          <w:tblCellSpacing w:w="0" w:type="dxa"/>
        </w:trPr>
        <w:tc>
          <w:tcPr>
            <w:tcW w:w="11124" w:type="dxa"/>
            <w:gridSpan w:val="4"/>
            <w:shd w:val="clear" w:color="auto" w:fill="auto"/>
            <w:vAlign w:val="center"/>
          </w:tcPr>
          <w:p w:rsidR="00C858FC" w:rsidRPr="00CD743C" w:rsidRDefault="00C858FC" w:rsidP="00C858FC">
            <w:pPr>
              <w:spacing w:after="0" w:line="240" w:lineRule="auto"/>
              <w:jc w:val="center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  <w:color w:val="0000CD"/>
                <w:sz w:val="27"/>
                <w:szCs w:val="27"/>
              </w:rPr>
              <w:t>КОНТРАКТНАЯ СИСТЕМА</w:t>
            </w:r>
          </w:p>
        </w:tc>
      </w:tr>
      <w:tr w:rsidR="00C858FC" w:rsidRPr="00CD743C" w:rsidTr="0071056A">
        <w:trPr>
          <w:tblCellSpacing w:w="0" w:type="dxa"/>
        </w:trPr>
        <w:tc>
          <w:tcPr>
            <w:tcW w:w="5297" w:type="dxa"/>
            <w:shd w:val="clear" w:color="auto" w:fill="FFE599" w:themeFill="accent4" w:themeFillTint="66"/>
            <w:vAlign w:val="center"/>
          </w:tcPr>
          <w:p w:rsidR="00C858FC" w:rsidRPr="00CD743C" w:rsidRDefault="00C858FC" w:rsidP="00C858FC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повышение квалификации по 44 ФЗ (144 ч)</w:t>
            </w:r>
          </w:p>
          <w:p w:rsidR="00C858FC" w:rsidRPr="00CD743C" w:rsidRDefault="00C858FC" w:rsidP="00C858FC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повышение квалификации по 223 ФЗ (144 ч) </w:t>
            </w:r>
          </w:p>
          <w:p w:rsidR="00C858FC" w:rsidRPr="00CD743C" w:rsidRDefault="00C858FC" w:rsidP="00C858FC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  <w:b w:val="0"/>
              </w:rPr>
              <w:t>«44 ФЗ для МУПов и ГУПов»</w:t>
            </w:r>
            <w:r w:rsidRPr="00CD743C">
              <w:rPr>
                <w:rFonts w:cs="Times New Roman"/>
              </w:rPr>
              <w:t xml:space="preserve"> (144 ч) </w:t>
            </w:r>
          </w:p>
        </w:tc>
        <w:tc>
          <w:tcPr>
            <w:tcW w:w="2058" w:type="dxa"/>
            <w:shd w:val="clear" w:color="auto" w:fill="FFE599" w:themeFill="accent4" w:themeFillTint="66"/>
            <w:vAlign w:val="center"/>
          </w:tcPr>
          <w:p w:rsidR="00C858FC" w:rsidRPr="00CD743C" w:rsidRDefault="00C858FC" w:rsidP="00C858FC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5 лет</w:t>
            </w:r>
          </w:p>
        </w:tc>
        <w:tc>
          <w:tcPr>
            <w:tcW w:w="2135" w:type="dxa"/>
            <w:shd w:val="clear" w:color="auto" w:fill="FFE599" w:themeFill="accent4" w:themeFillTint="66"/>
            <w:vAlign w:val="center"/>
          </w:tcPr>
          <w:p w:rsidR="00C858FC" w:rsidRPr="00CD743C" w:rsidRDefault="00274791" w:rsidP="0001777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С </w:t>
            </w:r>
            <w:r w:rsidR="005C332E">
              <w:rPr>
                <w:rStyle w:val="a9"/>
                <w:rFonts w:cs="Times New Roman"/>
              </w:rPr>
              <w:t>29</w:t>
            </w:r>
            <w:r w:rsidRPr="00CD743C">
              <w:rPr>
                <w:rStyle w:val="a9"/>
                <w:rFonts w:cs="Times New Roman"/>
              </w:rPr>
              <w:t>.10.2018 в</w:t>
            </w:r>
            <w:r w:rsidR="005C332E">
              <w:rPr>
                <w:rStyle w:val="a9"/>
                <w:rFonts w:cs="Times New Roman"/>
              </w:rPr>
              <w:t xml:space="preserve"> 9</w:t>
            </w:r>
            <w:r w:rsidRPr="00CD743C">
              <w:rPr>
                <w:rStyle w:val="a9"/>
                <w:rFonts w:cs="Times New Roman"/>
              </w:rPr>
              <w:t>-00</w:t>
            </w:r>
          </w:p>
          <w:p w:rsidR="00CD743C" w:rsidRPr="00CD743C" w:rsidRDefault="00CD743C" w:rsidP="00017773">
            <w:pPr>
              <w:spacing w:after="0" w:line="240" w:lineRule="auto"/>
              <w:rPr>
                <w:rStyle w:val="a9"/>
                <w:rFonts w:cs="Times New Roman"/>
                <w:b w:val="0"/>
                <w:bCs w:val="0"/>
              </w:rPr>
            </w:pP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858FC" w:rsidRPr="00CD743C" w:rsidRDefault="00C858FC" w:rsidP="00C858FC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8 000,00</w:t>
            </w:r>
          </w:p>
        </w:tc>
      </w:tr>
      <w:tr w:rsidR="00C459B1" w:rsidRPr="00CD743C" w:rsidTr="0071056A">
        <w:trPr>
          <w:tblCellSpacing w:w="0" w:type="dxa"/>
        </w:trPr>
        <w:tc>
          <w:tcPr>
            <w:tcW w:w="5297" w:type="dxa"/>
            <w:shd w:val="clear" w:color="auto" w:fill="FFE599" w:themeFill="accent4" w:themeFillTint="66"/>
            <w:vAlign w:val="center"/>
          </w:tcPr>
          <w:p w:rsidR="00C459B1" w:rsidRPr="00CD743C" w:rsidRDefault="00C459B1" w:rsidP="00C459B1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«СПЕЦИАЛИСТ В СФЕРЕ ЗАКУПОК», «Тендерный специалист» (253ч)</w:t>
            </w:r>
          </w:p>
          <w:p w:rsidR="00C459B1" w:rsidRPr="00CD743C" w:rsidRDefault="00C459B1" w:rsidP="00C459B1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(Приказ Минтруда России N 625н от 10.09.2015г.)</w:t>
            </w:r>
          </w:p>
          <w:p w:rsidR="00C459B1" w:rsidRPr="00CD743C" w:rsidRDefault="00C459B1" w:rsidP="00C459B1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(обучение  специалиста в сфере закупок с выдачей диплома, 256 часов)</w:t>
            </w:r>
          </w:p>
        </w:tc>
        <w:tc>
          <w:tcPr>
            <w:tcW w:w="2058" w:type="dxa"/>
            <w:shd w:val="clear" w:color="auto" w:fill="FFE599" w:themeFill="accent4" w:themeFillTint="66"/>
            <w:vAlign w:val="center"/>
          </w:tcPr>
          <w:p w:rsidR="00C459B1" w:rsidRPr="00CD743C" w:rsidRDefault="00C459B1" w:rsidP="00C459B1">
            <w:pPr>
              <w:spacing w:after="0" w:line="240" w:lineRule="auto"/>
              <w:rPr>
                <w:rFonts w:cs="Times New Roman"/>
                <w:sz w:val="20"/>
              </w:rPr>
            </w:pPr>
            <w:r w:rsidRPr="00CD743C">
              <w:rPr>
                <w:rFonts w:cs="Times New Roman"/>
                <w:sz w:val="20"/>
              </w:rPr>
              <w:t>периодичность однократно, с дальнейшим повышением квалификации</w:t>
            </w:r>
          </w:p>
          <w:p w:rsidR="00C459B1" w:rsidRPr="00CD743C" w:rsidRDefault="00C459B1" w:rsidP="00C459B1">
            <w:pPr>
              <w:spacing w:after="0" w:line="240" w:lineRule="auto"/>
              <w:rPr>
                <w:rFonts w:cs="Times New Roman"/>
                <w:sz w:val="20"/>
              </w:rPr>
            </w:pPr>
            <w:r w:rsidRPr="00CD743C">
              <w:rPr>
                <w:rFonts w:cs="Times New Roman"/>
                <w:sz w:val="20"/>
              </w:rPr>
              <w:t>5 лет </w:t>
            </w:r>
          </w:p>
        </w:tc>
        <w:tc>
          <w:tcPr>
            <w:tcW w:w="2135" w:type="dxa"/>
            <w:shd w:val="clear" w:color="auto" w:fill="FFE599" w:themeFill="accent4" w:themeFillTint="66"/>
            <w:vAlign w:val="center"/>
          </w:tcPr>
          <w:p w:rsidR="00C459B1" w:rsidRPr="00CD743C" w:rsidRDefault="00CD743C" w:rsidP="005C332E">
            <w:pPr>
              <w:spacing w:after="0" w:line="240" w:lineRule="auto"/>
              <w:rPr>
                <w:rStyle w:val="a9"/>
                <w:rFonts w:cs="Times New Roman"/>
                <w:b w:val="0"/>
                <w:bCs w:val="0"/>
              </w:rPr>
            </w:pPr>
            <w:r w:rsidRPr="00CD743C">
              <w:rPr>
                <w:rStyle w:val="a9"/>
                <w:rFonts w:cs="Times New Roman"/>
              </w:rPr>
              <w:t>С 2</w:t>
            </w:r>
            <w:r w:rsidR="005C332E">
              <w:rPr>
                <w:rStyle w:val="a9"/>
                <w:rFonts w:cs="Times New Roman"/>
              </w:rPr>
              <w:t>9.10.2018 в 9</w:t>
            </w:r>
            <w:r w:rsidR="00C459B1" w:rsidRPr="00CD743C">
              <w:rPr>
                <w:rStyle w:val="a9"/>
                <w:rFonts w:cs="Times New Roman"/>
              </w:rPr>
              <w:t>-00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459B1" w:rsidRPr="00CD743C" w:rsidRDefault="00C459B1" w:rsidP="00C459B1">
            <w:pPr>
              <w:spacing w:after="0" w:line="240" w:lineRule="auto"/>
            </w:pPr>
            <w:r w:rsidRPr="00CD743C">
              <w:rPr>
                <w:rStyle w:val="a9"/>
                <w:rFonts w:cs="Times New Roman"/>
              </w:rPr>
              <w:t>От 12 000,00</w:t>
            </w:r>
            <w:r w:rsidRPr="00CD743C">
              <w:rPr>
                <w:rFonts w:cs="Times New Roman"/>
              </w:rPr>
              <w:br/>
            </w:r>
          </w:p>
          <w:p w:rsidR="00C459B1" w:rsidRPr="00CD743C" w:rsidRDefault="00C459B1" w:rsidP="00C459B1">
            <w:pPr>
              <w:spacing w:after="0" w:line="240" w:lineRule="auto"/>
            </w:pPr>
          </w:p>
          <w:p w:rsidR="00C459B1" w:rsidRPr="00CD743C" w:rsidRDefault="00C459B1" w:rsidP="00C459B1">
            <w:pPr>
              <w:spacing w:after="0" w:line="240" w:lineRule="auto"/>
            </w:pPr>
          </w:p>
          <w:p w:rsidR="00C459B1" w:rsidRPr="00CD743C" w:rsidRDefault="00C459B1" w:rsidP="00C459B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05037C" w:rsidRPr="00CD743C" w:rsidRDefault="0005037C" w:rsidP="00B55E59">
      <w:pPr>
        <w:spacing w:after="0" w:line="240" w:lineRule="auto"/>
        <w:jc w:val="center"/>
        <w:rPr>
          <w:rFonts w:cs="Times New Roman"/>
          <w:color w:val="000000"/>
          <w:sz w:val="27"/>
          <w:szCs w:val="27"/>
        </w:rPr>
      </w:pPr>
      <w:r w:rsidRPr="00CD743C">
        <w:rPr>
          <w:rStyle w:val="a9"/>
          <w:rFonts w:cs="Times New Roman"/>
          <w:color w:val="0000CD"/>
          <w:sz w:val="27"/>
          <w:szCs w:val="27"/>
        </w:rPr>
        <w:t>РАБОЧИЕ ПРОФЕССИИ</w:t>
      </w:r>
    </w:p>
    <w:tbl>
      <w:tblPr>
        <w:tblW w:w="111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1767"/>
        <w:gridCol w:w="2197"/>
        <w:gridCol w:w="1676"/>
      </w:tblGrid>
      <w:tr w:rsidR="0005037C" w:rsidRPr="00CD743C" w:rsidTr="0071056A">
        <w:trPr>
          <w:tblCellSpacing w:w="0" w:type="dxa"/>
        </w:trPr>
        <w:tc>
          <w:tcPr>
            <w:tcW w:w="5526" w:type="dxa"/>
            <w:shd w:val="clear" w:color="auto" w:fill="D5DCE4" w:themeFill="text2" w:themeFillTint="33"/>
            <w:vAlign w:val="center"/>
            <w:hideMark/>
          </w:tcPr>
          <w:p w:rsidR="0005037C" w:rsidRPr="00CD743C" w:rsidRDefault="0005037C" w:rsidP="00DC498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D743C">
              <w:rPr>
                <w:rStyle w:val="a9"/>
                <w:rFonts w:cs="Times New Roman"/>
              </w:rPr>
              <w:t>Электрогазосварщики, Люлечники, Стропальщики Операторы котельной, Крановщики, Диспетчер, Слесарь по обслуживанию буровых, Слесарь по ремонту автомобилей, Слесарь-сантехник, Машинист ДЭС, Бурильщик КРС, Машинист буровой установки, Оператор по добыче нефти и газа</w:t>
            </w:r>
          </w:p>
        </w:tc>
        <w:tc>
          <w:tcPr>
            <w:tcW w:w="1767" w:type="dxa"/>
            <w:shd w:val="clear" w:color="auto" w:fill="D5DCE4" w:themeFill="text2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периодичность</w:t>
            </w:r>
            <w:r w:rsidRPr="00CD743C">
              <w:rPr>
                <w:rFonts w:cs="Times New Roman"/>
              </w:rPr>
              <w:br/>
              <w:t>1 год</w:t>
            </w:r>
            <w:r w:rsidRPr="00CD743C">
              <w:rPr>
                <w:rFonts w:cs="Times New Roman"/>
              </w:rPr>
              <w:br/>
              <w:t> </w:t>
            </w:r>
          </w:p>
        </w:tc>
        <w:tc>
          <w:tcPr>
            <w:tcW w:w="2197" w:type="dxa"/>
            <w:shd w:val="clear" w:color="auto" w:fill="D5DCE4" w:themeFill="text2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</w:rPr>
              <w:t>По заявке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  <w:hideMark/>
          </w:tcPr>
          <w:p w:rsidR="0005037C" w:rsidRPr="00CD743C" w:rsidRDefault="0005037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1 500,00</w:t>
            </w:r>
          </w:p>
        </w:tc>
      </w:tr>
      <w:tr w:rsidR="000048A6" w:rsidRPr="00CD743C" w:rsidTr="0071056A">
        <w:trPr>
          <w:tblCellSpacing w:w="0" w:type="dxa"/>
        </w:trPr>
        <w:tc>
          <w:tcPr>
            <w:tcW w:w="5526" w:type="dxa"/>
            <w:shd w:val="clear" w:color="auto" w:fill="D5DCE4" w:themeFill="text2" w:themeFillTint="33"/>
            <w:vAlign w:val="center"/>
          </w:tcPr>
          <w:p w:rsidR="000048A6" w:rsidRPr="00CD743C" w:rsidRDefault="000048A6" w:rsidP="00DC498E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Оператор крана манипулятора</w:t>
            </w:r>
          </w:p>
        </w:tc>
        <w:tc>
          <w:tcPr>
            <w:tcW w:w="1767" w:type="dxa"/>
            <w:shd w:val="clear" w:color="auto" w:fill="D5DCE4" w:themeFill="text2" w:themeFillTint="33"/>
            <w:vAlign w:val="center"/>
          </w:tcPr>
          <w:p w:rsidR="000048A6" w:rsidRPr="00CD743C" w:rsidRDefault="000048A6" w:rsidP="008A009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97" w:type="dxa"/>
            <w:shd w:val="clear" w:color="auto" w:fill="D5DCE4" w:themeFill="text2" w:themeFillTint="33"/>
            <w:vAlign w:val="center"/>
          </w:tcPr>
          <w:p w:rsidR="000048A6" w:rsidRPr="00CD743C" w:rsidRDefault="00060407" w:rsidP="008A0093">
            <w:pPr>
              <w:spacing w:after="0" w:line="240" w:lineRule="auto"/>
              <w:rPr>
                <w:rStyle w:val="a9"/>
              </w:rPr>
            </w:pPr>
            <w:r w:rsidRPr="00CD743C">
              <w:rPr>
                <w:sz w:val="24"/>
                <w:szCs w:val="24"/>
              </w:rPr>
              <w:t>формируется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0048A6" w:rsidRPr="00CD743C" w:rsidRDefault="000048A6" w:rsidP="008A009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6 000, 00</w:t>
            </w:r>
          </w:p>
        </w:tc>
      </w:tr>
      <w:tr w:rsidR="000048A6" w:rsidRPr="00CD743C" w:rsidTr="0071056A">
        <w:trPr>
          <w:tblCellSpacing w:w="0" w:type="dxa"/>
        </w:trPr>
        <w:tc>
          <w:tcPr>
            <w:tcW w:w="5526" w:type="dxa"/>
            <w:shd w:val="clear" w:color="auto" w:fill="D5DCE4" w:themeFill="text2" w:themeFillTint="33"/>
            <w:vAlign w:val="center"/>
          </w:tcPr>
          <w:p w:rsidR="000048A6" w:rsidRPr="00CD743C" w:rsidRDefault="000048A6" w:rsidP="00DC498E">
            <w:pPr>
              <w:spacing w:after="0" w:line="240" w:lineRule="auto"/>
              <w:rPr>
                <w:rStyle w:val="a9"/>
                <w:rFonts w:cs="Times New Roman"/>
              </w:rPr>
            </w:pPr>
          </w:p>
        </w:tc>
        <w:tc>
          <w:tcPr>
            <w:tcW w:w="1767" w:type="dxa"/>
            <w:shd w:val="clear" w:color="auto" w:fill="D5DCE4" w:themeFill="text2" w:themeFillTint="33"/>
            <w:vAlign w:val="center"/>
          </w:tcPr>
          <w:p w:rsidR="000048A6" w:rsidRPr="00CD743C" w:rsidRDefault="000048A6" w:rsidP="008A009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97" w:type="dxa"/>
            <w:shd w:val="clear" w:color="auto" w:fill="D5DCE4" w:themeFill="text2" w:themeFillTint="33"/>
            <w:vAlign w:val="center"/>
          </w:tcPr>
          <w:p w:rsidR="000048A6" w:rsidRPr="00CD743C" w:rsidRDefault="000048A6" w:rsidP="008A0093">
            <w:pPr>
              <w:spacing w:after="0" w:line="240" w:lineRule="auto"/>
              <w:rPr>
                <w:rStyle w:val="a9"/>
              </w:rPr>
            </w:pP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0048A6" w:rsidRPr="00CD743C" w:rsidRDefault="000048A6" w:rsidP="008A0093">
            <w:pPr>
              <w:spacing w:after="0" w:line="240" w:lineRule="auto"/>
              <w:rPr>
                <w:rStyle w:val="a9"/>
                <w:rFonts w:cs="Times New Roman"/>
              </w:rPr>
            </w:pPr>
          </w:p>
        </w:tc>
      </w:tr>
    </w:tbl>
    <w:p w:rsidR="00DC498E" w:rsidRPr="00CD743C" w:rsidRDefault="0063488F" w:rsidP="0063488F">
      <w:pPr>
        <w:tabs>
          <w:tab w:val="left" w:pos="4925"/>
        </w:tabs>
        <w:spacing w:after="0" w:line="240" w:lineRule="auto"/>
        <w:rPr>
          <w:rFonts w:cs="Times New Roman"/>
          <w:color w:val="000000"/>
          <w:sz w:val="27"/>
          <w:szCs w:val="27"/>
        </w:rPr>
      </w:pPr>
      <w:r w:rsidRPr="00CD743C">
        <w:rPr>
          <w:rStyle w:val="a9"/>
          <w:rFonts w:cs="Times New Roman"/>
          <w:color w:val="0000CD"/>
          <w:sz w:val="27"/>
          <w:szCs w:val="27"/>
        </w:rPr>
        <w:t>Э</w:t>
      </w:r>
      <w:r w:rsidR="00DC498E" w:rsidRPr="00CD743C">
        <w:rPr>
          <w:rStyle w:val="a9"/>
          <w:rFonts w:cs="Times New Roman"/>
          <w:color w:val="0000CD"/>
          <w:sz w:val="27"/>
          <w:szCs w:val="27"/>
        </w:rPr>
        <w:t>КСПЛУАТАЦИЯ, ОБСЛУЖИВАНИЕ, МОНТАЖ ЛИФТОВОГО ОБОРУДОВАНИЯ</w:t>
      </w:r>
    </w:p>
    <w:tbl>
      <w:tblPr>
        <w:tblW w:w="111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1767"/>
        <w:gridCol w:w="2197"/>
        <w:gridCol w:w="1676"/>
      </w:tblGrid>
      <w:tr w:rsidR="002A4F19" w:rsidRPr="00CD743C" w:rsidTr="00E14F9A">
        <w:trPr>
          <w:tblCellSpacing w:w="0" w:type="dxa"/>
        </w:trPr>
        <w:tc>
          <w:tcPr>
            <w:tcW w:w="5526" w:type="dxa"/>
            <w:shd w:val="clear" w:color="auto" w:fill="D5DCE4" w:themeFill="text2" w:themeFillTint="33"/>
            <w:vAlign w:val="center"/>
            <w:hideMark/>
          </w:tcPr>
          <w:p w:rsidR="002A4F19" w:rsidRPr="00CD743C" w:rsidRDefault="002A4F19" w:rsidP="002A4F19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Обучение ответственного лица за организацию эксплуатации лифтового оборудования</w:t>
            </w:r>
          </w:p>
        </w:tc>
        <w:tc>
          <w:tcPr>
            <w:tcW w:w="1767" w:type="dxa"/>
            <w:shd w:val="clear" w:color="auto" w:fill="D5DCE4" w:themeFill="text2" w:themeFillTint="33"/>
            <w:vAlign w:val="center"/>
            <w:hideMark/>
          </w:tcPr>
          <w:p w:rsidR="002A4F19" w:rsidRPr="00CD743C" w:rsidRDefault="002A4F19" w:rsidP="002A4F19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 </w:t>
            </w:r>
          </w:p>
        </w:tc>
        <w:tc>
          <w:tcPr>
            <w:tcW w:w="2197" w:type="dxa"/>
            <w:shd w:val="clear" w:color="auto" w:fill="D5DCE4" w:themeFill="text2" w:themeFillTint="33"/>
            <w:hideMark/>
          </w:tcPr>
          <w:p w:rsidR="002A4F19" w:rsidRPr="00CD743C" w:rsidRDefault="002A4F19" w:rsidP="00B83A3D">
            <w:r w:rsidRPr="00CD743C">
              <w:rPr>
                <w:rFonts w:cs="Times New Roman"/>
                <w:b/>
              </w:rPr>
              <w:t xml:space="preserve">С </w:t>
            </w:r>
            <w:r w:rsidR="00B83A3D" w:rsidRPr="00CD743C">
              <w:rPr>
                <w:rFonts w:cs="Times New Roman"/>
                <w:b/>
              </w:rPr>
              <w:t>05.11</w:t>
            </w:r>
            <w:r w:rsidR="00F73362" w:rsidRPr="00CD743C">
              <w:rPr>
                <w:rFonts w:cs="Times New Roman"/>
                <w:b/>
              </w:rPr>
              <w:t>.2018 в 14</w:t>
            </w:r>
            <w:r w:rsidRPr="00CD743C">
              <w:rPr>
                <w:rFonts w:cs="Times New Roman"/>
                <w:b/>
              </w:rPr>
              <w:t>-00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  <w:hideMark/>
          </w:tcPr>
          <w:p w:rsidR="002A4F19" w:rsidRPr="00CD743C" w:rsidRDefault="002A4F19" w:rsidP="002A4F19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3000,00</w:t>
            </w:r>
          </w:p>
        </w:tc>
      </w:tr>
      <w:tr w:rsidR="00B83A3D" w:rsidRPr="00CD743C" w:rsidTr="00E14F9A">
        <w:trPr>
          <w:tblCellSpacing w:w="0" w:type="dxa"/>
        </w:trPr>
        <w:tc>
          <w:tcPr>
            <w:tcW w:w="5526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Обучение ответственного лица, ответственного за организацию обслуживания и ремонта объекта</w:t>
            </w:r>
          </w:p>
        </w:tc>
        <w:tc>
          <w:tcPr>
            <w:tcW w:w="1767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97" w:type="dxa"/>
            <w:shd w:val="clear" w:color="auto" w:fill="D5DCE4" w:themeFill="text2" w:themeFillTint="33"/>
          </w:tcPr>
          <w:p w:rsidR="00B83A3D" w:rsidRPr="00CD743C" w:rsidRDefault="00B83A3D" w:rsidP="00B83A3D">
            <w:r w:rsidRPr="00CD743C">
              <w:rPr>
                <w:rFonts w:cs="Times New Roman"/>
                <w:b/>
              </w:rPr>
              <w:t>С 05.11.2018 в 14-00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3000,00</w:t>
            </w:r>
          </w:p>
        </w:tc>
      </w:tr>
      <w:tr w:rsidR="00B83A3D" w:rsidRPr="00CD743C" w:rsidTr="007A427B">
        <w:trPr>
          <w:tblCellSpacing w:w="0" w:type="dxa"/>
        </w:trPr>
        <w:tc>
          <w:tcPr>
            <w:tcW w:w="5526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Обучение электромеханика по лифтам (подъемным платформам для инвалидов), электромеханика эскалатора и пассажирского конвейера (движущейся пешеходной дорожки)</w:t>
            </w:r>
          </w:p>
        </w:tc>
        <w:tc>
          <w:tcPr>
            <w:tcW w:w="1767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97" w:type="dxa"/>
            <w:shd w:val="clear" w:color="auto" w:fill="D5DCE4" w:themeFill="text2" w:themeFillTint="33"/>
          </w:tcPr>
          <w:p w:rsidR="00B83A3D" w:rsidRPr="00CD743C" w:rsidRDefault="00B83A3D" w:rsidP="00B83A3D">
            <w:r w:rsidRPr="00CD743C">
              <w:rPr>
                <w:rFonts w:cs="Times New Roman"/>
                <w:b/>
              </w:rPr>
              <w:t>С 05.11.2018 в 14-00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6 500,00</w:t>
            </w:r>
          </w:p>
        </w:tc>
      </w:tr>
      <w:tr w:rsidR="00B83A3D" w:rsidRPr="00CD743C" w:rsidTr="007A427B">
        <w:trPr>
          <w:tblCellSpacing w:w="0" w:type="dxa"/>
        </w:trPr>
        <w:tc>
          <w:tcPr>
            <w:tcW w:w="5526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Обучение монтажника лифтов, платформ подъемных для инвалидов, поэтажных эскалаторов»,</w:t>
            </w:r>
          </w:p>
        </w:tc>
        <w:tc>
          <w:tcPr>
            <w:tcW w:w="1767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97" w:type="dxa"/>
            <w:shd w:val="clear" w:color="auto" w:fill="D5DCE4" w:themeFill="text2" w:themeFillTint="33"/>
          </w:tcPr>
          <w:p w:rsidR="00B83A3D" w:rsidRPr="00CD743C" w:rsidRDefault="00B83A3D" w:rsidP="00B83A3D">
            <w:r w:rsidRPr="00CD743C">
              <w:rPr>
                <w:rFonts w:cs="Times New Roman"/>
                <w:b/>
              </w:rPr>
              <w:t>С 05.11.2018 в 14-00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6 500,00</w:t>
            </w:r>
          </w:p>
        </w:tc>
      </w:tr>
      <w:tr w:rsidR="00B83A3D" w:rsidRPr="00CD743C" w:rsidTr="007A427B">
        <w:trPr>
          <w:tblCellSpacing w:w="0" w:type="dxa"/>
        </w:trPr>
        <w:tc>
          <w:tcPr>
            <w:tcW w:w="5526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Обучение лифтера</w:t>
            </w:r>
          </w:p>
        </w:tc>
        <w:tc>
          <w:tcPr>
            <w:tcW w:w="1767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97" w:type="dxa"/>
            <w:shd w:val="clear" w:color="auto" w:fill="D5DCE4" w:themeFill="text2" w:themeFillTint="33"/>
          </w:tcPr>
          <w:p w:rsidR="00B83A3D" w:rsidRPr="00CD743C" w:rsidRDefault="00B83A3D" w:rsidP="00B83A3D">
            <w:r w:rsidRPr="00CD743C">
              <w:rPr>
                <w:rFonts w:cs="Times New Roman"/>
                <w:b/>
              </w:rPr>
              <w:t>С 05.11.2018 в 14-00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3 000,00</w:t>
            </w:r>
          </w:p>
        </w:tc>
      </w:tr>
      <w:tr w:rsidR="00B83A3D" w:rsidRPr="00CD743C" w:rsidTr="007A427B">
        <w:trPr>
          <w:tblCellSpacing w:w="0" w:type="dxa"/>
        </w:trPr>
        <w:tc>
          <w:tcPr>
            <w:tcW w:w="5526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Обучение оператора эскалатора, пассажирского </w:t>
            </w:r>
            <w:r w:rsidRPr="00CD743C">
              <w:rPr>
                <w:rStyle w:val="a9"/>
                <w:rFonts w:cs="Times New Roman"/>
              </w:rPr>
              <w:lastRenderedPageBreak/>
              <w:t>конвейера (движущейся пешеходной дорожки), оператора подъемной платформы для инвалидов и диспетчера по контролю за работой лифтов</w:t>
            </w:r>
          </w:p>
        </w:tc>
        <w:tc>
          <w:tcPr>
            <w:tcW w:w="1767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97" w:type="dxa"/>
            <w:shd w:val="clear" w:color="auto" w:fill="D5DCE4" w:themeFill="text2" w:themeFillTint="33"/>
          </w:tcPr>
          <w:p w:rsidR="00B83A3D" w:rsidRPr="00CD743C" w:rsidRDefault="00B83A3D" w:rsidP="00B83A3D">
            <w:r w:rsidRPr="00CD743C">
              <w:rPr>
                <w:rFonts w:cs="Times New Roman"/>
                <w:b/>
              </w:rPr>
              <w:t>С 05.11.2018 в 14-00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B83A3D" w:rsidRPr="00CD743C" w:rsidRDefault="00B83A3D" w:rsidP="00B83A3D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3 000,00</w:t>
            </w:r>
          </w:p>
        </w:tc>
      </w:tr>
    </w:tbl>
    <w:p w:rsidR="0005037C" w:rsidRPr="00CD743C" w:rsidRDefault="0005037C" w:rsidP="0005037C">
      <w:pPr>
        <w:spacing w:after="0" w:line="240" w:lineRule="auto"/>
        <w:jc w:val="center"/>
        <w:rPr>
          <w:rFonts w:cs="Times New Roman"/>
          <w:color w:val="000000"/>
          <w:sz w:val="27"/>
          <w:szCs w:val="27"/>
        </w:rPr>
      </w:pPr>
      <w:r w:rsidRPr="00CD743C">
        <w:rPr>
          <w:rStyle w:val="a9"/>
          <w:rFonts w:cs="Times New Roman"/>
          <w:color w:val="0000CD"/>
          <w:sz w:val="27"/>
          <w:szCs w:val="27"/>
        </w:rPr>
        <w:t>РАЗДЕЛ II</w:t>
      </w:r>
      <w:r w:rsidRPr="00CD743C">
        <w:rPr>
          <w:rFonts w:cs="Times New Roman"/>
          <w:color w:val="0000CD"/>
          <w:sz w:val="27"/>
          <w:szCs w:val="27"/>
        </w:rPr>
        <w:br/>
      </w:r>
      <w:r w:rsidRPr="00CD743C">
        <w:rPr>
          <w:rStyle w:val="a9"/>
          <w:rFonts w:cs="Times New Roman"/>
          <w:color w:val="0000CD"/>
          <w:sz w:val="27"/>
          <w:szCs w:val="27"/>
        </w:rPr>
        <w:t>ПРОФЕССИОНАЛЬНАЯ ПОДГОТОВКА/ПЕРЕПОДГОТОВКА и курсы целевого назначения</w:t>
      </w:r>
    </w:p>
    <w:tbl>
      <w:tblPr>
        <w:tblW w:w="111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3"/>
        <w:gridCol w:w="1799"/>
        <w:gridCol w:w="2016"/>
        <w:gridCol w:w="1846"/>
      </w:tblGrid>
      <w:tr w:rsidR="00E06A55" w:rsidRPr="00CD743C" w:rsidTr="00A40E42">
        <w:trPr>
          <w:tblCellSpacing w:w="0" w:type="dxa"/>
        </w:trPr>
        <w:tc>
          <w:tcPr>
            <w:tcW w:w="5533" w:type="dxa"/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DF51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D743C">
              <w:rPr>
                <w:rStyle w:val="a9"/>
                <w:rFonts w:cs="Times New Roman"/>
              </w:rPr>
              <w:t>«Специалист ОТ»</w:t>
            </w:r>
            <w:r w:rsidRPr="00CD743C">
              <w:rPr>
                <w:rFonts w:cs="Times New Roman"/>
              </w:rPr>
              <w:br/>
              <w:t>(Приказ Минтруда России N 524н от 04.08.2014 г.)</w:t>
            </w:r>
            <w:r w:rsidRPr="00CD743C">
              <w:rPr>
                <w:rFonts w:cs="Times New Roman"/>
              </w:rPr>
              <w:br/>
              <w:t>(обучение специалиста по Охране труда с выдачей диплома, 256 часов)</w:t>
            </w:r>
          </w:p>
        </w:tc>
        <w:tc>
          <w:tcPr>
            <w:tcW w:w="1799" w:type="dxa"/>
            <w:vMerge w:val="restart"/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  <w:sz w:val="20"/>
              </w:rPr>
            </w:pPr>
            <w:r w:rsidRPr="00CD743C">
              <w:rPr>
                <w:rFonts w:cs="Times New Roman"/>
                <w:sz w:val="20"/>
              </w:rPr>
              <w:t>периодичность однократно, с дальнейшим повышением квалификации</w:t>
            </w:r>
            <w:r w:rsidRPr="00CD743C">
              <w:rPr>
                <w:rFonts w:cs="Times New Roman"/>
                <w:sz w:val="20"/>
              </w:rPr>
              <w:br/>
              <w:t>5 лет</w:t>
            </w:r>
          </w:p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016" w:type="dxa"/>
            <w:shd w:val="clear" w:color="auto" w:fill="B4C6E7" w:themeFill="accent5" w:themeFillTint="66"/>
            <w:vAlign w:val="center"/>
            <w:hideMark/>
          </w:tcPr>
          <w:p w:rsidR="00C459B1" w:rsidRPr="00CD743C" w:rsidRDefault="00C459B1" w:rsidP="00F20F71">
            <w:pPr>
              <w:spacing w:after="0" w:line="240" w:lineRule="auto"/>
              <w:rPr>
                <w:rStyle w:val="a9"/>
                <w:rFonts w:cs="Times New Roman"/>
              </w:rPr>
            </w:pPr>
          </w:p>
          <w:p w:rsidR="00E06A55" w:rsidRPr="00CD743C" w:rsidRDefault="00CD743C" w:rsidP="00F20F71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24</w:t>
            </w:r>
            <w:r w:rsidR="00790D45" w:rsidRPr="00CD743C">
              <w:rPr>
                <w:rStyle w:val="a9"/>
                <w:rFonts w:cs="Times New Roman"/>
              </w:rPr>
              <w:t>.10</w:t>
            </w:r>
            <w:r w:rsidR="00E06A55" w:rsidRPr="00CD743C">
              <w:rPr>
                <w:rStyle w:val="a9"/>
                <w:rFonts w:cs="Times New Roman"/>
              </w:rPr>
              <w:t>.2018 в 10-00</w:t>
            </w:r>
            <w:r w:rsidR="00E06A55" w:rsidRPr="00CD743C">
              <w:rPr>
                <w:rFonts w:cs="Times New Roman"/>
              </w:rPr>
              <w:t> </w:t>
            </w:r>
          </w:p>
        </w:tc>
        <w:tc>
          <w:tcPr>
            <w:tcW w:w="1846" w:type="dxa"/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12 000,00</w:t>
            </w:r>
          </w:p>
        </w:tc>
      </w:tr>
      <w:tr w:rsidR="00E06A55" w:rsidRPr="00CD743C" w:rsidTr="00C858FC">
        <w:trPr>
          <w:tblCellSpacing w:w="0" w:type="dxa"/>
        </w:trPr>
        <w:tc>
          <w:tcPr>
            <w:tcW w:w="5533" w:type="dxa"/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 </w:t>
            </w:r>
            <w:r w:rsidRPr="00CD743C">
              <w:rPr>
                <w:rStyle w:val="a9"/>
                <w:rFonts w:cs="Times New Roman"/>
              </w:rPr>
              <w:t xml:space="preserve">«СПЕЦИАЛИСТ ПО УПРАВЛЕНИЮ ПЕРСОНАЛОМ». </w:t>
            </w:r>
            <w:r w:rsidRPr="00CD743C">
              <w:rPr>
                <w:rFonts w:cs="Times New Roman"/>
              </w:rPr>
              <w:br/>
              <w:t>(Приказ Минтруда России N 691н от 06.10.2015г.)</w:t>
            </w:r>
            <w:r w:rsidRPr="00CD743C">
              <w:rPr>
                <w:rFonts w:cs="Times New Roman"/>
              </w:rPr>
              <w:br/>
              <w:t>(обучение специалиста кадровой службы с выдачей диплома, 256 часов)</w:t>
            </w:r>
          </w:p>
        </w:tc>
        <w:tc>
          <w:tcPr>
            <w:tcW w:w="1799" w:type="dxa"/>
            <w:vMerge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016" w:type="dxa"/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5225B9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С </w:t>
            </w:r>
            <w:r w:rsidR="005C332E">
              <w:rPr>
                <w:rStyle w:val="a9"/>
                <w:rFonts w:cs="Times New Roman"/>
              </w:rPr>
              <w:t>10.01</w:t>
            </w:r>
            <w:r w:rsidRPr="00CD743C">
              <w:rPr>
                <w:rStyle w:val="a9"/>
                <w:rFonts w:cs="Times New Roman"/>
              </w:rPr>
              <w:t>.201</w:t>
            </w:r>
            <w:r w:rsidR="005C332E">
              <w:rPr>
                <w:rStyle w:val="a9"/>
                <w:rFonts w:cs="Times New Roman"/>
              </w:rPr>
              <w:t>9</w:t>
            </w:r>
            <w:r w:rsidRPr="00CD743C">
              <w:rPr>
                <w:rStyle w:val="a9"/>
                <w:rFonts w:cs="Times New Roman"/>
              </w:rPr>
              <w:t xml:space="preserve"> в 10-00</w:t>
            </w:r>
          </w:p>
          <w:p w:rsidR="00E06A55" w:rsidRPr="00CD743C" w:rsidRDefault="00E06A55" w:rsidP="005225B9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br/>
              <w:t> </w:t>
            </w:r>
          </w:p>
        </w:tc>
        <w:tc>
          <w:tcPr>
            <w:tcW w:w="1846" w:type="dxa"/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12 000,00</w:t>
            </w:r>
          </w:p>
        </w:tc>
      </w:tr>
      <w:tr w:rsidR="00E06A55" w:rsidRPr="00CD743C" w:rsidTr="00320BCC">
        <w:trPr>
          <w:trHeight w:val="1606"/>
          <w:tblCellSpacing w:w="0" w:type="dxa"/>
        </w:trPr>
        <w:tc>
          <w:tcPr>
            <w:tcW w:w="5533" w:type="dxa"/>
            <w:tcBorders>
              <w:bottom w:val="nil"/>
            </w:tcBorders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3A4C87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«СПЕЦИАЛИСТ В СФЕРЕ ЗАКУПОК», «Тендерный специалист» (253ч)</w:t>
            </w:r>
          </w:p>
          <w:p w:rsidR="00E06A55" w:rsidRPr="00CD743C" w:rsidRDefault="00E06A55" w:rsidP="003A4C87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(Приказ Минтруда России N 625н от 10.09.2015г.)</w:t>
            </w:r>
          </w:p>
          <w:p w:rsidR="00E06A55" w:rsidRPr="00CD743C" w:rsidRDefault="00E06A55" w:rsidP="003A4C87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(обучение  специалиста в сфере закупок с выдачей диплома, 256 часов)</w:t>
            </w:r>
          </w:p>
        </w:tc>
        <w:tc>
          <w:tcPr>
            <w:tcW w:w="1799" w:type="dxa"/>
            <w:vMerge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8A009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С </w:t>
            </w:r>
            <w:r w:rsidR="005C332E">
              <w:rPr>
                <w:rStyle w:val="a9"/>
                <w:rFonts w:cs="Times New Roman"/>
              </w:rPr>
              <w:t>29</w:t>
            </w:r>
            <w:r w:rsidRPr="00CD743C">
              <w:rPr>
                <w:rStyle w:val="a9"/>
                <w:rFonts w:cs="Times New Roman"/>
              </w:rPr>
              <w:t>.10.2018 в10-00</w:t>
            </w:r>
          </w:p>
          <w:p w:rsidR="00CD743C" w:rsidRPr="00CD743C" w:rsidRDefault="00CD743C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(добор группы)</w:t>
            </w:r>
          </w:p>
          <w:p w:rsidR="00E06A55" w:rsidRPr="00CD743C" w:rsidRDefault="00E06A55" w:rsidP="008A0093">
            <w:pPr>
              <w:spacing w:after="0" w:line="240" w:lineRule="auto"/>
              <w:rPr>
                <w:rFonts w:cs="Times New Roman"/>
              </w:rPr>
            </w:pPr>
          </w:p>
          <w:p w:rsidR="00E06A55" w:rsidRPr="00CD743C" w:rsidRDefault="00E06A55" w:rsidP="008A0093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br/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3A4C87">
            <w:pPr>
              <w:spacing w:after="0" w:line="240" w:lineRule="auto"/>
            </w:pPr>
            <w:r w:rsidRPr="00CD743C">
              <w:rPr>
                <w:rStyle w:val="a9"/>
                <w:rFonts w:cs="Times New Roman"/>
              </w:rPr>
              <w:t>От 12 000,00</w:t>
            </w:r>
            <w:r w:rsidRPr="00CD743C">
              <w:rPr>
                <w:rFonts w:cs="Times New Roman"/>
              </w:rPr>
              <w:br/>
            </w:r>
          </w:p>
          <w:p w:rsidR="00E06A55" w:rsidRPr="00CD743C" w:rsidRDefault="00E06A55" w:rsidP="003A4C87">
            <w:pPr>
              <w:spacing w:after="0" w:line="240" w:lineRule="auto"/>
            </w:pPr>
          </w:p>
          <w:p w:rsidR="00E06A55" w:rsidRPr="00CD743C" w:rsidRDefault="00E06A55" w:rsidP="003A4C87">
            <w:pPr>
              <w:spacing w:after="0" w:line="240" w:lineRule="auto"/>
            </w:pPr>
          </w:p>
          <w:p w:rsidR="00E06A55" w:rsidRPr="00CD743C" w:rsidRDefault="00E06A55" w:rsidP="003A4C87">
            <w:pPr>
              <w:spacing w:after="0" w:line="240" w:lineRule="auto"/>
            </w:pPr>
          </w:p>
          <w:p w:rsidR="00E06A55" w:rsidRPr="00CD743C" w:rsidRDefault="00E06A55" w:rsidP="003A4C8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06A55" w:rsidRPr="00CD743C" w:rsidTr="00A40E42">
        <w:trPr>
          <w:tblCellSpacing w:w="0" w:type="dxa"/>
        </w:trPr>
        <w:tc>
          <w:tcPr>
            <w:tcW w:w="5533" w:type="dxa"/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«СПЕЦИАЛИСТ В ОБЛАСТИ ОБРАЩЕНИЯ С ОТХОДАМИ», «Эколог»</w:t>
            </w:r>
            <w:r w:rsidRPr="00CD743C">
              <w:rPr>
                <w:rFonts w:cs="Times New Roman"/>
              </w:rPr>
              <w:br/>
              <w:t>(Приказ Минтруда России N 203н от 07.04.2014г.)</w:t>
            </w:r>
            <w:r w:rsidRPr="00CD743C">
              <w:rPr>
                <w:rFonts w:cs="Times New Roman"/>
              </w:rPr>
              <w:br/>
              <w:t>(обучение  специалиста экологической службы с выдачей диплома, 256 часов)</w:t>
            </w:r>
          </w:p>
        </w:tc>
        <w:tc>
          <w:tcPr>
            <w:tcW w:w="1799" w:type="dxa"/>
            <w:vMerge/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016" w:type="dxa"/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C858FC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С </w:t>
            </w:r>
            <w:r w:rsidR="00CD743C" w:rsidRPr="00CD743C">
              <w:rPr>
                <w:rStyle w:val="a9"/>
                <w:rFonts w:cs="Times New Roman"/>
              </w:rPr>
              <w:t>25</w:t>
            </w:r>
            <w:r w:rsidRPr="00CD743C">
              <w:rPr>
                <w:rStyle w:val="a9"/>
                <w:rFonts w:cs="Times New Roman"/>
              </w:rPr>
              <w:t>.10.2018 в10-00</w:t>
            </w:r>
          </w:p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6" w:type="dxa"/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12 000,00</w:t>
            </w:r>
          </w:p>
        </w:tc>
      </w:tr>
      <w:tr w:rsidR="00E06A55" w:rsidRPr="00CD743C" w:rsidTr="009D05D0">
        <w:trPr>
          <w:trHeight w:val="918"/>
          <w:tblCellSpacing w:w="0" w:type="dxa"/>
        </w:trPr>
        <w:tc>
          <w:tcPr>
            <w:tcW w:w="5533" w:type="dxa"/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«Бухгалтер»</w:t>
            </w:r>
          </w:p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(Приказ Минтруда России N 1061н от 22.12.2014</w:t>
            </w:r>
          </w:p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t>(обучение  специалиста с выдачей диплома, 256 часов)</w:t>
            </w:r>
            <w:r w:rsidRPr="00CD743C">
              <w:rPr>
                <w:rFonts w:cs="Times New Roman"/>
              </w:rPr>
              <w:br/>
              <w:t> </w:t>
            </w:r>
          </w:p>
        </w:tc>
        <w:tc>
          <w:tcPr>
            <w:tcW w:w="1799" w:type="dxa"/>
            <w:vMerge/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016" w:type="dxa"/>
            <w:shd w:val="clear" w:color="auto" w:fill="B4C6E7" w:themeFill="accent5" w:themeFillTint="66"/>
            <w:vAlign w:val="center"/>
            <w:hideMark/>
          </w:tcPr>
          <w:p w:rsidR="00E06A55" w:rsidRPr="00CD743C" w:rsidRDefault="005C332E" w:rsidP="00C858FC">
            <w:pPr>
              <w:spacing w:after="0" w:line="240" w:lineRule="auto"/>
              <w:rPr>
                <w:rStyle w:val="a9"/>
                <w:rFonts w:cs="Times New Roman"/>
              </w:rPr>
            </w:pPr>
            <w:r>
              <w:rPr>
                <w:rStyle w:val="a9"/>
                <w:rFonts w:cs="Times New Roman"/>
              </w:rPr>
              <w:t>формируется</w:t>
            </w:r>
          </w:p>
          <w:p w:rsidR="00E06A55" w:rsidRPr="00CD743C" w:rsidRDefault="00E06A55" w:rsidP="00F44F3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6" w:type="dxa"/>
            <w:shd w:val="clear" w:color="auto" w:fill="B4C6E7" w:themeFill="accent5" w:themeFillTint="66"/>
            <w:vAlign w:val="center"/>
            <w:hideMark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12 000,00</w:t>
            </w:r>
          </w:p>
        </w:tc>
      </w:tr>
      <w:tr w:rsidR="00E06A55" w:rsidRPr="00CD743C" w:rsidTr="00A40E42">
        <w:trPr>
          <w:tblCellSpacing w:w="0" w:type="dxa"/>
        </w:trPr>
        <w:tc>
          <w:tcPr>
            <w:tcW w:w="5533" w:type="dxa"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Диспетчер "Техника и технологии наземного транспорта"</w:t>
            </w:r>
          </w:p>
        </w:tc>
        <w:tc>
          <w:tcPr>
            <w:tcW w:w="1799" w:type="dxa"/>
            <w:vMerge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016" w:type="dxa"/>
            <w:shd w:val="clear" w:color="auto" w:fill="B4C6E7" w:themeFill="accent5" w:themeFillTint="66"/>
            <w:vAlign w:val="center"/>
          </w:tcPr>
          <w:p w:rsidR="00E06A55" w:rsidRPr="00CD743C" w:rsidRDefault="00E06A55" w:rsidP="00C858FC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С 12.11.2018 в 10-00</w:t>
            </w:r>
          </w:p>
          <w:p w:rsidR="00E06A55" w:rsidRPr="00CD743C" w:rsidRDefault="00E06A55" w:rsidP="007A193C">
            <w:pPr>
              <w:spacing w:after="0" w:line="240" w:lineRule="auto"/>
              <w:rPr>
                <w:rStyle w:val="a9"/>
                <w:rFonts w:cs="Times New Roman"/>
              </w:rPr>
            </w:pPr>
          </w:p>
        </w:tc>
        <w:tc>
          <w:tcPr>
            <w:tcW w:w="1846" w:type="dxa"/>
            <w:shd w:val="clear" w:color="auto" w:fill="B4C6E7" w:themeFill="accent5" w:themeFillTint="66"/>
            <w:vAlign w:val="center"/>
          </w:tcPr>
          <w:p w:rsidR="00E06A55" w:rsidRPr="00CD743C" w:rsidRDefault="00E06A55" w:rsidP="00371F73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8 000,00</w:t>
            </w:r>
          </w:p>
        </w:tc>
      </w:tr>
      <w:tr w:rsidR="00E06A55" w:rsidRPr="00CD743C" w:rsidTr="00A40E42">
        <w:trPr>
          <w:trHeight w:val="410"/>
          <w:tblCellSpacing w:w="0" w:type="dxa"/>
        </w:trPr>
        <w:tc>
          <w:tcPr>
            <w:tcW w:w="5533" w:type="dxa"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«Юриспруденция»</w:t>
            </w:r>
          </w:p>
        </w:tc>
        <w:tc>
          <w:tcPr>
            <w:tcW w:w="1799" w:type="dxa"/>
            <w:vMerge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016" w:type="dxa"/>
            <w:shd w:val="clear" w:color="auto" w:fill="B4C6E7" w:themeFill="accent5" w:themeFillTint="66"/>
            <w:vAlign w:val="center"/>
          </w:tcPr>
          <w:p w:rsidR="00E06A55" w:rsidRPr="00CD743C" w:rsidRDefault="00E06A55" w:rsidP="00F44F39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</w:rPr>
              <w:t>формируется</w:t>
            </w:r>
            <w:r w:rsidRPr="00CD743C">
              <w:rPr>
                <w:rFonts w:cs="Times New Roman"/>
              </w:rPr>
              <w:br/>
              <w:t> </w:t>
            </w:r>
          </w:p>
        </w:tc>
        <w:tc>
          <w:tcPr>
            <w:tcW w:w="1846" w:type="dxa"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12 000,00</w:t>
            </w:r>
          </w:p>
        </w:tc>
      </w:tr>
      <w:tr w:rsidR="00E06A55" w:rsidRPr="00CD743C" w:rsidTr="00A40E42">
        <w:trPr>
          <w:tblCellSpacing w:w="0" w:type="dxa"/>
        </w:trPr>
        <w:tc>
          <w:tcPr>
            <w:tcW w:w="5533" w:type="dxa"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CD743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«Специалист по мобилизационной работе»</w:t>
            </w:r>
          </w:p>
        </w:tc>
        <w:tc>
          <w:tcPr>
            <w:tcW w:w="1799" w:type="dxa"/>
            <w:vMerge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016" w:type="dxa"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</w:rPr>
              <w:t>формируется</w:t>
            </w:r>
            <w:r w:rsidRPr="00CD743C">
              <w:rPr>
                <w:rFonts w:cs="Times New Roman"/>
              </w:rPr>
              <w:br/>
              <w:t> </w:t>
            </w:r>
          </w:p>
        </w:tc>
        <w:tc>
          <w:tcPr>
            <w:tcW w:w="1846" w:type="dxa"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12 000,00</w:t>
            </w:r>
          </w:p>
        </w:tc>
      </w:tr>
      <w:tr w:rsidR="00E06A55" w:rsidRPr="00CD743C" w:rsidTr="00A40E42">
        <w:trPr>
          <w:tblCellSpacing w:w="0" w:type="dxa"/>
        </w:trPr>
        <w:tc>
          <w:tcPr>
            <w:tcW w:w="5533" w:type="dxa"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CD743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«Профессиональный секретарь. Приемы личной эффективности»</w:t>
            </w:r>
          </w:p>
        </w:tc>
        <w:tc>
          <w:tcPr>
            <w:tcW w:w="1799" w:type="dxa"/>
            <w:vMerge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6" w:type="dxa"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</w:rPr>
              <w:t>формируется</w:t>
            </w:r>
            <w:r w:rsidRPr="00CD743C">
              <w:rPr>
                <w:rFonts w:cs="Times New Roman"/>
              </w:rPr>
              <w:br/>
              <w:t> </w:t>
            </w:r>
          </w:p>
        </w:tc>
        <w:tc>
          <w:tcPr>
            <w:tcW w:w="1846" w:type="dxa"/>
            <w:shd w:val="clear" w:color="auto" w:fill="B4C6E7" w:themeFill="accent5" w:themeFillTint="66"/>
            <w:vAlign w:val="center"/>
          </w:tcPr>
          <w:p w:rsidR="00E06A55" w:rsidRPr="00CD743C" w:rsidRDefault="00E06A55" w:rsidP="005B6AEF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>От 12 000,00</w:t>
            </w:r>
          </w:p>
        </w:tc>
      </w:tr>
      <w:tr w:rsidR="00E06A55" w:rsidRPr="00CD743C" w:rsidTr="00A40E42">
        <w:trPr>
          <w:tblCellSpacing w:w="0" w:type="dxa"/>
        </w:trPr>
        <w:tc>
          <w:tcPr>
            <w:tcW w:w="5533" w:type="dxa"/>
            <w:shd w:val="clear" w:color="auto" w:fill="B4C6E7" w:themeFill="accent5" w:themeFillTint="66"/>
            <w:vAlign w:val="center"/>
          </w:tcPr>
          <w:p w:rsidR="00E06A55" w:rsidRPr="00CD743C" w:rsidRDefault="00E06A55" w:rsidP="00C17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CD743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Обучение «Специалист по противопожарной профилактики» курс переподготовки</w:t>
            </w:r>
          </w:p>
        </w:tc>
        <w:tc>
          <w:tcPr>
            <w:tcW w:w="1799" w:type="dxa"/>
            <w:vMerge/>
            <w:shd w:val="clear" w:color="auto" w:fill="B4C6E7" w:themeFill="accent5" w:themeFillTint="66"/>
            <w:vAlign w:val="center"/>
          </w:tcPr>
          <w:p w:rsidR="00E06A55" w:rsidRPr="00CD743C" w:rsidRDefault="00E06A55" w:rsidP="00C1754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6" w:type="dxa"/>
            <w:shd w:val="clear" w:color="auto" w:fill="B4C6E7" w:themeFill="accent5" w:themeFillTint="66"/>
            <w:vAlign w:val="center"/>
          </w:tcPr>
          <w:p w:rsidR="00E06A55" w:rsidRPr="00CD743C" w:rsidRDefault="00E06A55" w:rsidP="00C202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743C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С </w:t>
            </w:r>
            <w:r w:rsidR="005C6750" w:rsidRPr="00CD743C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5C332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5C6750" w:rsidRPr="00CD743C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.1</w:t>
            </w:r>
            <w:r w:rsidR="005C332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CD743C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.2018 в 1</w:t>
            </w:r>
            <w:r w:rsidR="00F73362" w:rsidRPr="00CD743C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Pr="00CD743C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-00</w:t>
            </w:r>
          </w:p>
          <w:p w:rsidR="00E06A55" w:rsidRPr="00CD743C" w:rsidRDefault="00E06A55" w:rsidP="00C17548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</w:rPr>
              <w:br/>
              <w:t> </w:t>
            </w:r>
          </w:p>
        </w:tc>
        <w:tc>
          <w:tcPr>
            <w:tcW w:w="1846" w:type="dxa"/>
            <w:shd w:val="clear" w:color="auto" w:fill="B4C6E7" w:themeFill="accent5" w:themeFillTint="66"/>
            <w:vAlign w:val="center"/>
          </w:tcPr>
          <w:p w:rsidR="00E06A55" w:rsidRPr="00CD743C" w:rsidRDefault="00E06A55" w:rsidP="00F73362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От </w:t>
            </w:r>
            <w:r w:rsidR="00F73362" w:rsidRPr="00CD743C">
              <w:rPr>
                <w:rStyle w:val="a9"/>
                <w:rFonts w:cs="Times New Roman"/>
              </w:rPr>
              <w:t>8</w:t>
            </w:r>
            <w:r w:rsidRPr="00CD743C">
              <w:rPr>
                <w:rStyle w:val="a9"/>
                <w:rFonts w:cs="Times New Roman"/>
              </w:rPr>
              <w:t> 000,00</w:t>
            </w:r>
          </w:p>
        </w:tc>
      </w:tr>
      <w:tr w:rsidR="00E06A55" w:rsidRPr="00CD743C" w:rsidTr="00A40E42">
        <w:trPr>
          <w:tblCellSpacing w:w="0" w:type="dxa"/>
        </w:trPr>
        <w:tc>
          <w:tcPr>
            <w:tcW w:w="5533" w:type="dxa"/>
            <w:shd w:val="clear" w:color="auto" w:fill="B4C6E7" w:themeFill="accent5" w:themeFillTint="66"/>
            <w:vAlign w:val="center"/>
          </w:tcPr>
          <w:p w:rsidR="00E06A55" w:rsidRPr="00CD743C" w:rsidRDefault="00E06A55" w:rsidP="00C17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CD743C">
              <w:rPr>
                <w:rFonts w:cs="Times New Roman"/>
                <w:b/>
                <w:szCs w:val="24"/>
              </w:rPr>
              <w:t>«Успешный руководитель. Методы эффективного управления» Повышение квалификации 144 часа</w:t>
            </w:r>
          </w:p>
        </w:tc>
        <w:tc>
          <w:tcPr>
            <w:tcW w:w="1799" w:type="dxa"/>
            <w:shd w:val="clear" w:color="auto" w:fill="B4C6E7" w:themeFill="accent5" w:themeFillTint="66"/>
            <w:vAlign w:val="center"/>
          </w:tcPr>
          <w:p w:rsidR="00E06A55" w:rsidRPr="00CD743C" w:rsidRDefault="00E06A55" w:rsidP="00C17548">
            <w:pPr>
              <w:spacing w:after="0" w:line="240" w:lineRule="auto"/>
              <w:rPr>
                <w:rFonts w:cs="Times New Roman"/>
              </w:rPr>
            </w:pPr>
            <w:r w:rsidRPr="00CD743C">
              <w:rPr>
                <w:rFonts w:cs="Times New Roman"/>
                <w:sz w:val="20"/>
              </w:rPr>
              <w:t>5 лет</w:t>
            </w:r>
          </w:p>
        </w:tc>
        <w:tc>
          <w:tcPr>
            <w:tcW w:w="2016" w:type="dxa"/>
            <w:shd w:val="clear" w:color="auto" w:fill="B4C6E7" w:themeFill="accent5" w:themeFillTint="66"/>
            <w:vAlign w:val="center"/>
          </w:tcPr>
          <w:p w:rsidR="00E06A55" w:rsidRPr="00CD743C" w:rsidRDefault="0012318F" w:rsidP="00C2022A">
            <w:pPr>
              <w:spacing w:after="0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743C">
              <w:rPr>
                <w:rFonts w:cs="Times New Roman"/>
                <w:b/>
              </w:rPr>
              <w:t>формируется</w:t>
            </w:r>
          </w:p>
        </w:tc>
        <w:tc>
          <w:tcPr>
            <w:tcW w:w="1846" w:type="dxa"/>
            <w:shd w:val="clear" w:color="auto" w:fill="B4C6E7" w:themeFill="accent5" w:themeFillTint="66"/>
            <w:vAlign w:val="center"/>
          </w:tcPr>
          <w:p w:rsidR="00E06A55" w:rsidRPr="00CD743C" w:rsidRDefault="00E06A55" w:rsidP="00C17548">
            <w:pPr>
              <w:spacing w:after="0" w:line="240" w:lineRule="auto"/>
              <w:rPr>
                <w:rStyle w:val="a9"/>
                <w:rFonts w:cs="Times New Roman"/>
              </w:rPr>
            </w:pPr>
            <w:r w:rsidRPr="00CD743C">
              <w:rPr>
                <w:rStyle w:val="a9"/>
                <w:rFonts w:cs="Times New Roman"/>
              </w:rPr>
              <w:t xml:space="preserve"> От 8 000,00</w:t>
            </w:r>
          </w:p>
        </w:tc>
      </w:tr>
      <w:tr w:rsidR="00997674" w:rsidRPr="00CD743C" w:rsidTr="00055D09">
        <w:trPr>
          <w:tblCellSpacing w:w="0" w:type="dxa"/>
        </w:trPr>
        <w:tc>
          <w:tcPr>
            <w:tcW w:w="5533" w:type="dxa"/>
            <w:shd w:val="clear" w:color="auto" w:fill="B4C6E7" w:themeFill="accent5" w:themeFillTint="66"/>
            <w:vAlign w:val="center"/>
          </w:tcPr>
          <w:p w:rsidR="00997674" w:rsidRPr="00CD743C" w:rsidRDefault="00997674" w:rsidP="00997674">
            <w:pPr>
              <w:shd w:val="clear" w:color="auto" w:fill="FFFFFF"/>
              <w:spacing w:after="0" w:line="240" w:lineRule="auto"/>
              <w:ind w:left="125"/>
              <w:textAlignment w:val="baseline"/>
              <w:outlineLvl w:val="0"/>
              <w:rPr>
                <w:rFonts w:cs="Times New Roman"/>
                <w:b/>
                <w:kern w:val="36"/>
                <w:szCs w:val="24"/>
                <w:lang w:eastAsia="ru-RU"/>
              </w:rPr>
            </w:pPr>
            <w:r w:rsidRPr="00CD743C">
              <w:rPr>
                <w:rFonts w:cs="Times New Roman"/>
                <w:b/>
                <w:kern w:val="36"/>
                <w:szCs w:val="24"/>
                <w:lang w:eastAsia="ru-RU"/>
              </w:rPr>
              <w:t>«Повышение квалификации специалистов по охране труда. Безопасность технологических процессов и производств» (спикер Филиппова Н.Ю.)</w:t>
            </w:r>
          </w:p>
        </w:tc>
        <w:tc>
          <w:tcPr>
            <w:tcW w:w="1799" w:type="dxa"/>
            <w:shd w:val="clear" w:color="auto" w:fill="B4C6E7" w:themeFill="accent5" w:themeFillTint="66"/>
            <w:vAlign w:val="center"/>
          </w:tcPr>
          <w:p w:rsidR="00997674" w:rsidRPr="00CD743C" w:rsidRDefault="00997674" w:rsidP="00997674">
            <w:pPr>
              <w:spacing w:after="0" w:line="240" w:lineRule="auto"/>
              <w:jc w:val="center"/>
              <w:rPr>
                <w:rStyle w:val="a9"/>
                <w:rFonts w:cs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B4C6E7" w:themeFill="accent5" w:themeFillTint="66"/>
          </w:tcPr>
          <w:p w:rsidR="00997674" w:rsidRPr="00CD743C" w:rsidRDefault="00FD3680" w:rsidP="00997674">
            <w:pPr>
              <w:jc w:val="center"/>
              <w:rPr>
                <w:rFonts w:cs="Times New Roman"/>
                <w:b/>
                <w:szCs w:val="24"/>
              </w:rPr>
            </w:pPr>
            <w:r w:rsidRPr="00CD743C">
              <w:rPr>
                <w:rFonts w:cs="Times New Roman"/>
                <w:b/>
              </w:rPr>
              <w:t>формируется</w:t>
            </w:r>
          </w:p>
        </w:tc>
        <w:tc>
          <w:tcPr>
            <w:tcW w:w="1846" w:type="dxa"/>
            <w:shd w:val="clear" w:color="auto" w:fill="B4C6E7" w:themeFill="accent5" w:themeFillTint="66"/>
            <w:vAlign w:val="center"/>
          </w:tcPr>
          <w:p w:rsidR="00997674" w:rsidRPr="00CD743C" w:rsidRDefault="00997674" w:rsidP="00997674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CD743C">
              <w:rPr>
                <w:rFonts w:cs="Times New Roman"/>
                <w:b/>
                <w:szCs w:val="24"/>
              </w:rPr>
              <w:t>3 900,00</w:t>
            </w:r>
          </w:p>
        </w:tc>
      </w:tr>
      <w:tr w:rsidR="00997674" w:rsidRPr="00CD743C" w:rsidTr="00055D09">
        <w:trPr>
          <w:tblCellSpacing w:w="0" w:type="dxa"/>
        </w:trPr>
        <w:tc>
          <w:tcPr>
            <w:tcW w:w="5533" w:type="dxa"/>
            <w:shd w:val="clear" w:color="auto" w:fill="B4C6E7" w:themeFill="accent5" w:themeFillTint="66"/>
            <w:vAlign w:val="center"/>
          </w:tcPr>
          <w:p w:rsidR="00997674" w:rsidRPr="00CD743C" w:rsidRDefault="00997674" w:rsidP="00997674">
            <w:pPr>
              <w:shd w:val="clear" w:color="auto" w:fill="FFFFFF"/>
              <w:spacing w:after="0" w:line="240" w:lineRule="auto"/>
              <w:ind w:left="125"/>
              <w:textAlignment w:val="baseline"/>
              <w:outlineLvl w:val="0"/>
              <w:rPr>
                <w:rFonts w:cs="Times New Roman"/>
                <w:b/>
                <w:szCs w:val="24"/>
              </w:rPr>
            </w:pPr>
            <w:r w:rsidRPr="00CD743C">
              <w:rPr>
                <w:rFonts w:cs="Times New Roman"/>
                <w:sz w:val="24"/>
                <w:szCs w:val="24"/>
              </w:rPr>
              <w:t>ПК «</w:t>
            </w:r>
            <w:r w:rsidRPr="00CD743C">
              <w:rPr>
                <w:rFonts w:cs="Times New Roman"/>
                <w:b/>
                <w:szCs w:val="24"/>
              </w:rPr>
              <w:t>Защита персональных данных»</w:t>
            </w:r>
          </w:p>
        </w:tc>
        <w:tc>
          <w:tcPr>
            <w:tcW w:w="1799" w:type="dxa"/>
            <w:shd w:val="clear" w:color="auto" w:fill="B4C6E7" w:themeFill="accent5" w:themeFillTint="66"/>
            <w:vAlign w:val="center"/>
          </w:tcPr>
          <w:p w:rsidR="00997674" w:rsidRPr="00CD743C" w:rsidRDefault="00997674" w:rsidP="00997674">
            <w:pPr>
              <w:spacing w:after="0" w:line="240" w:lineRule="auto"/>
              <w:jc w:val="center"/>
              <w:rPr>
                <w:rStyle w:val="a9"/>
                <w:rFonts w:cs="Times New Roman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B4C6E7" w:themeFill="accent5" w:themeFillTint="66"/>
          </w:tcPr>
          <w:p w:rsidR="00997674" w:rsidRPr="00CD743C" w:rsidRDefault="00B83A3D" w:rsidP="0099767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D743C">
              <w:rPr>
                <w:rFonts w:cs="Times New Roman"/>
                <w:b/>
                <w:szCs w:val="24"/>
              </w:rPr>
              <w:t>20.11</w:t>
            </w:r>
            <w:r w:rsidR="00997674" w:rsidRPr="00CD743C">
              <w:rPr>
                <w:rFonts w:cs="Times New Roman"/>
                <w:b/>
                <w:szCs w:val="24"/>
              </w:rPr>
              <w:t xml:space="preserve">.2018 </w:t>
            </w:r>
          </w:p>
          <w:p w:rsidR="00997674" w:rsidRPr="00CD743C" w:rsidRDefault="00997674" w:rsidP="00997674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D743C">
              <w:rPr>
                <w:rFonts w:cs="Times New Roman"/>
                <w:b/>
                <w:szCs w:val="24"/>
              </w:rPr>
              <w:t>в 10-00</w:t>
            </w:r>
          </w:p>
        </w:tc>
        <w:tc>
          <w:tcPr>
            <w:tcW w:w="1846" w:type="dxa"/>
            <w:shd w:val="clear" w:color="auto" w:fill="B4C6E7" w:themeFill="accent5" w:themeFillTint="66"/>
            <w:vAlign w:val="center"/>
          </w:tcPr>
          <w:p w:rsidR="00997674" w:rsidRPr="00CD743C" w:rsidRDefault="00997674" w:rsidP="009976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CD743C">
              <w:rPr>
                <w:rFonts w:cs="Times New Roman"/>
                <w:b/>
                <w:szCs w:val="24"/>
              </w:rPr>
              <w:t>4 000,00</w:t>
            </w:r>
          </w:p>
        </w:tc>
      </w:tr>
    </w:tbl>
    <w:p w:rsidR="00B15F0E" w:rsidRPr="00CD743C" w:rsidRDefault="00013DD7" w:rsidP="00B15F0E">
      <w:pPr>
        <w:pStyle w:val="a8"/>
        <w:spacing w:before="0" w:after="0"/>
        <w:jc w:val="center"/>
        <w:rPr>
          <w:rFonts w:asciiTheme="minorHAnsi" w:hAnsiTheme="minorHAnsi"/>
        </w:rPr>
      </w:pPr>
      <w:r w:rsidRPr="00CD743C">
        <w:rPr>
          <w:rStyle w:val="a9"/>
          <w:rFonts w:asciiTheme="minorHAnsi" w:hAnsiTheme="minorHAnsi"/>
          <w:color w:val="0000CD"/>
          <w:sz w:val="27"/>
          <w:szCs w:val="27"/>
        </w:rPr>
        <w:t xml:space="preserve">Раздел </w:t>
      </w:r>
      <w:r w:rsidRPr="00CD743C">
        <w:rPr>
          <w:rStyle w:val="a9"/>
          <w:rFonts w:asciiTheme="minorHAnsi" w:hAnsiTheme="minorHAnsi"/>
          <w:color w:val="0000CD"/>
          <w:sz w:val="27"/>
          <w:szCs w:val="27"/>
          <w:lang w:val="en-US"/>
        </w:rPr>
        <w:t>III</w:t>
      </w:r>
      <w:r w:rsidRPr="00CD743C">
        <w:rPr>
          <w:rStyle w:val="a9"/>
          <w:rFonts w:asciiTheme="minorHAnsi" w:hAnsiTheme="minorHAnsi"/>
          <w:color w:val="0000CD"/>
          <w:sz w:val="27"/>
          <w:szCs w:val="27"/>
        </w:rPr>
        <w:t xml:space="preserve"> </w:t>
      </w:r>
      <w:r w:rsidR="00B15F0E" w:rsidRPr="00CD743C">
        <w:rPr>
          <w:rStyle w:val="a9"/>
          <w:rFonts w:asciiTheme="minorHAnsi" w:hAnsiTheme="minorHAnsi"/>
          <w:color w:val="0000CD"/>
          <w:sz w:val="27"/>
          <w:szCs w:val="27"/>
        </w:rPr>
        <w:t>Семинары- тренинги</w:t>
      </w:r>
    </w:p>
    <w:tbl>
      <w:tblPr>
        <w:tblW w:w="1089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701"/>
        <w:gridCol w:w="1979"/>
      </w:tblGrid>
      <w:tr w:rsidR="00B15F0E" w:rsidRPr="00CD743C" w:rsidTr="00317B3B">
        <w:trPr>
          <w:tblCellSpacing w:w="0" w:type="dxa"/>
        </w:trPr>
        <w:tc>
          <w:tcPr>
            <w:tcW w:w="7215" w:type="dxa"/>
            <w:vAlign w:val="center"/>
          </w:tcPr>
          <w:p w:rsidR="00B15F0E" w:rsidRPr="00CD743C" w:rsidRDefault="00B15F0E" w:rsidP="00912A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4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15F0E" w:rsidRPr="00CD743C" w:rsidRDefault="00B15F0E" w:rsidP="00912AA3">
            <w:pPr>
              <w:spacing w:after="0" w:line="240" w:lineRule="auto"/>
              <w:jc w:val="center"/>
              <w:rPr>
                <w:rStyle w:val="a9"/>
                <w:rFonts w:cs="Times New Roman"/>
                <w:sz w:val="28"/>
                <w:szCs w:val="28"/>
              </w:rPr>
            </w:pPr>
            <w:r w:rsidRPr="00CD743C">
              <w:rPr>
                <w:rStyle w:val="a9"/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1979" w:type="dxa"/>
          </w:tcPr>
          <w:p w:rsidR="00B15F0E" w:rsidRPr="00CD743C" w:rsidRDefault="00B15F0E" w:rsidP="00912AA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D743C">
              <w:rPr>
                <w:rFonts w:cs="Times New Roman"/>
                <w:b/>
                <w:sz w:val="28"/>
                <w:szCs w:val="28"/>
              </w:rPr>
              <w:t>Стоимость, руб</w:t>
            </w:r>
          </w:p>
        </w:tc>
      </w:tr>
      <w:tr w:rsidR="003F2C3B" w:rsidRPr="00CD743C" w:rsidTr="00317B3B">
        <w:trPr>
          <w:tblCellSpacing w:w="0" w:type="dxa"/>
        </w:trPr>
        <w:tc>
          <w:tcPr>
            <w:tcW w:w="7215" w:type="dxa"/>
            <w:vAlign w:val="center"/>
          </w:tcPr>
          <w:p w:rsidR="004D7035" w:rsidRPr="00CD743C" w:rsidRDefault="00651723" w:rsidP="00E760F4">
            <w:pPr>
              <w:spacing w:before="100" w:beforeAutospacing="1" w:after="0" w:line="240" w:lineRule="auto"/>
              <w:outlineLvl w:val="0"/>
              <w:rPr>
                <w:rFonts w:cs="Times New Roman"/>
                <w:b/>
                <w:szCs w:val="24"/>
              </w:rPr>
            </w:pPr>
            <w:r w:rsidRPr="00CD743C">
              <w:rPr>
                <w:rFonts w:cs="Times New Roman"/>
                <w:b/>
                <w:szCs w:val="24"/>
              </w:rPr>
              <w:t>«Как получить экономический эффект от проведения специальной оценки условий труда (СОУТ) и производственного контроля (ПК)».</w:t>
            </w:r>
          </w:p>
        </w:tc>
        <w:tc>
          <w:tcPr>
            <w:tcW w:w="1701" w:type="dxa"/>
            <w:vAlign w:val="center"/>
          </w:tcPr>
          <w:p w:rsidR="003F2C3B" w:rsidRPr="00CD743C" w:rsidRDefault="005C6750" w:rsidP="00E760F4">
            <w:pPr>
              <w:spacing w:after="0" w:line="240" w:lineRule="auto"/>
              <w:jc w:val="center"/>
              <w:rPr>
                <w:rStyle w:val="a9"/>
                <w:rFonts w:cs="Times New Roman"/>
                <w:sz w:val="20"/>
                <w:szCs w:val="28"/>
              </w:rPr>
            </w:pPr>
            <w:r w:rsidRPr="00CD743C">
              <w:rPr>
                <w:rFonts w:cs="Times New Roman"/>
                <w:b/>
                <w:sz w:val="20"/>
              </w:rPr>
              <w:t>формируется</w:t>
            </w:r>
          </w:p>
        </w:tc>
        <w:tc>
          <w:tcPr>
            <w:tcW w:w="1979" w:type="dxa"/>
          </w:tcPr>
          <w:p w:rsidR="003F2C3B" w:rsidRPr="00CD743C" w:rsidRDefault="00651723" w:rsidP="00E760F4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CD743C">
              <w:rPr>
                <w:rFonts w:cs="Times New Roman"/>
                <w:b/>
                <w:sz w:val="20"/>
                <w:szCs w:val="28"/>
              </w:rPr>
              <w:t>бесплатно</w:t>
            </w:r>
          </w:p>
        </w:tc>
      </w:tr>
      <w:tr w:rsidR="009058DA" w:rsidRPr="00CD743C" w:rsidTr="00317B3B">
        <w:trPr>
          <w:tblCellSpacing w:w="0" w:type="dxa"/>
        </w:trPr>
        <w:tc>
          <w:tcPr>
            <w:tcW w:w="7215" w:type="dxa"/>
            <w:vAlign w:val="center"/>
          </w:tcPr>
          <w:p w:rsidR="009058DA" w:rsidRPr="00CD743C" w:rsidRDefault="00430AF9" w:rsidP="00E760F4">
            <w:pPr>
              <w:spacing w:before="100" w:beforeAutospacing="1" w:after="0" w:line="240" w:lineRule="auto"/>
              <w:outlineLvl w:val="0"/>
              <w:rPr>
                <w:rFonts w:cs="Times New Roman"/>
                <w:b/>
                <w:szCs w:val="24"/>
              </w:rPr>
            </w:pPr>
            <w:r w:rsidRPr="00CD743C">
              <w:rPr>
                <w:rFonts w:cs="Times New Roman"/>
                <w:b/>
                <w:szCs w:val="24"/>
              </w:rPr>
              <w:t>ИЗМЕНЕНИЯ В РЕГУЛИРОВАНИИ ЗАКУПОК ПО ЗАКОНУ № 44-ФЗ с июля 2018г</w:t>
            </w:r>
            <w:r w:rsidR="00830781" w:rsidRPr="00CD743C">
              <w:rPr>
                <w:rFonts w:cs="Times New Roman"/>
                <w:b/>
                <w:szCs w:val="24"/>
              </w:rPr>
              <w:t xml:space="preserve"> для ЗАКАЗЧИКОВ</w:t>
            </w:r>
          </w:p>
        </w:tc>
        <w:tc>
          <w:tcPr>
            <w:tcW w:w="1701" w:type="dxa"/>
            <w:vAlign w:val="center"/>
          </w:tcPr>
          <w:p w:rsidR="00430AF9" w:rsidRPr="00CD743C" w:rsidRDefault="005C332E" w:rsidP="00E760F4">
            <w:pPr>
              <w:spacing w:after="0" w:line="240" w:lineRule="auto"/>
              <w:jc w:val="center"/>
              <w:rPr>
                <w:rStyle w:val="a9"/>
                <w:rFonts w:cs="Times New Roman"/>
                <w:sz w:val="20"/>
                <w:szCs w:val="28"/>
              </w:rPr>
            </w:pPr>
            <w:r>
              <w:rPr>
                <w:rStyle w:val="a9"/>
                <w:rFonts w:cs="Times New Roman"/>
                <w:sz w:val="20"/>
                <w:szCs w:val="28"/>
              </w:rPr>
              <w:t>формируется</w:t>
            </w:r>
          </w:p>
        </w:tc>
        <w:tc>
          <w:tcPr>
            <w:tcW w:w="1979" w:type="dxa"/>
          </w:tcPr>
          <w:p w:rsidR="009058DA" w:rsidRPr="00CD743C" w:rsidRDefault="00882C93" w:rsidP="00E760F4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CD743C">
              <w:rPr>
                <w:rFonts w:cs="Times New Roman"/>
                <w:b/>
                <w:sz w:val="20"/>
                <w:szCs w:val="28"/>
              </w:rPr>
              <w:t>2500 руб.</w:t>
            </w:r>
          </w:p>
        </w:tc>
      </w:tr>
      <w:tr w:rsidR="009058DA" w:rsidRPr="00CD743C" w:rsidTr="00317B3B">
        <w:trPr>
          <w:tblCellSpacing w:w="0" w:type="dxa"/>
        </w:trPr>
        <w:tc>
          <w:tcPr>
            <w:tcW w:w="7215" w:type="dxa"/>
            <w:vAlign w:val="center"/>
          </w:tcPr>
          <w:p w:rsidR="009058DA" w:rsidRPr="005C332E" w:rsidRDefault="00830781" w:rsidP="005C332E">
            <w:pPr>
              <w:spacing w:before="100" w:beforeAutospacing="1" w:after="0" w:line="240" w:lineRule="auto"/>
              <w:outlineLvl w:val="0"/>
              <w:rPr>
                <w:rFonts w:cs="Times New Roman"/>
                <w:b/>
                <w:color w:val="FF0000"/>
                <w:szCs w:val="24"/>
              </w:rPr>
            </w:pPr>
            <w:r w:rsidRPr="005C332E">
              <w:rPr>
                <w:rFonts w:cs="Times New Roman"/>
                <w:b/>
                <w:color w:val="FF0000"/>
                <w:szCs w:val="24"/>
              </w:rPr>
              <w:t>ИЗМЕНЕНИЯ В РЕГ</w:t>
            </w:r>
            <w:bookmarkStart w:id="0" w:name="_GoBack"/>
            <w:bookmarkEnd w:id="0"/>
            <w:r w:rsidRPr="005C332E">
              <w:rPr>
                <w:rFonts w:cs="Times New Roman"/>
                <w:b/>
                <w:color w:val="FF0000"/>
                <w:szCs w:val="24"/>
              </w:rPr>
              <w:t>УЛИРОВАНИИ ЗАКУПОК ПО ЗАКОНУ № 44-ФЗ</w:t>
            </w:r>
            <w:r w:rsidR="005C332E" w:rsidRPr="005C332E">
              <w:rPr>
                <w:rFonts w:cs="Times New Roman"/>
                <w:b/>
                <w:color w:val="FF0000"/>
                <w:szCs w:val="24"/>
              </w:rPr>
              <w:t xml:space="preserve"> и 223 ФЗ</w:t>
            </w:r>
            <w:r w:rsidRPr="005C332E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r w:rsidR="005C332E" w:rsidRPr="005C332E">
              <w:rPr>
                <w:rFonts w:cs="Times New Roman"/>
                <w:b/>
                <w:color w:val="FF0000"/>
                <w:szCs w:val="24"/>
              </w:rPr>
              <w:t>для малого и среднего бизнеса (линейка из пяти семинаров)</w:t>
            </w:r>
          </w:p>
        </w:tc>
        <w:tc>
          <w:tcPr>
            <w:tcW w:w="1701" w:type="dxa"/>
            <w:vAlign w:val="center"/>
          </w:tcPr>
          <w:p w:rsidR="009058DA" w:rsidRPr="005C332E" w:rsidRDefault="005C332E" w:rsidP="005C332E">
            <w:pPr>
              <w:spacing w:after="0" w:line="240" w:lineRule="auto"/>
              <w:jc w:val="center"/>
              <w:rPr>
                <w:rStyle w:val="a9"/>
                <w:rFonts w:cs="Times New Roman"/>
                <w:color w:val="FF0000"/>
                <w:sz w:val="20"/>
                <w:szCs w:val="28"/>
              </w:rPr>
            </w:pPr>
            <w:r w:rsidRPr="005C332E">
              <w:rPr>
                <w:rStyle w:val="a9"/>
                <w:rFonts w:cs="Times New Roman"/>
                <w:color w:val="FF0000"/>
                <w:sz w:val="20"/>
                <w:szCs w:val="28"/>
              </w:rPr>
              <w:t>С 19.11</w:t>
            </w:r>
            <w:r w:rsidR="00430AF9" w:rsidRPr="005C332E">
              <w:rPr>
                <w:rStyle w:val="a9"/>
                <w:rFonts w:cs="Times New Roman"/>
                <w:color w:val="FF0000"/>
                <w:sz w:val="20"/>
                <w:szCs w:val="28"/>
              </w:rPr>
              <w:t xml:space="preserve">.2018 </w:t>
            </w:r>
          </w:p>
        </w:tc>
        <w:tc>
          <w:tcPr>
            <w:tcW w:w="1979" w:type="dxa"/>
          </w:tcPr>
          <w:p w:rsidR="009058DA" w:rsidRPr="005C332E" w:rsidRDefault="005C332E" w:rsidP="00E760F4">
            <w:pPr>
              <w:jc w:val="center"/>
              <w:rPr>
                <w:rFonts w:cs="Times New Roman"/>
                <w:b/>
                <w:color w:val="FF0000"/>
                <w:sz w:val="20"/>
                <w:szCs w:val="28"/>
              </w:rPr>
            </w:pPr>
            <w:r w:rsidRPr="005C332E">
              <w:rPr>
                <w:rFonts w:cs="Times New Roman"/>
                <w:b/>
                <w:color w:val="FF0000"/>
                <w:sz w:val="20"/>
                <w:szCs w:val="28"/>
              </w:rPr>
              <w:t>Бесплатно для представителей МСП</w:t>
            </w:r>
          </w:p>
        </w:tc>
      </w:tr>
      <w:tr w:rsidR="00CD743C" w:rsidRPr="00CD743C" w:rsidTr="00317B3B">
        <w:trPr>
          <w:tblCellSpacing w:w="0" w:type="dxa"/>
        </w:trPr>
        <w:tc>
          <w:tcPr>
            <w:tcW w:w="7215" w:type="dxa"/>
            <w:vAlign w:val="center"/>
          </w:tcPr>
          <w:p w:rsidR="00CD743C" w:rsidRPr="00CD743C" w:rsidRDefault="00CD743C" w:rsidP="00B83A3D">
            <w:pPr>
              <w:spacing w:before="100" w:beforeAutospacing="1" w:after="0" w:line="240" w:lineRule="auto"/>
              <w:outlineLvl w:val="0"/>
              <w:rPr>
                <w:rFonts w:cs="Times New Roman"/>
                <w:b/>
                <w:szCs w:val="24"/>
              </w:rPr>
            </w:pPr>
            <w:r w:rsidRPr="00CD743C">
              <w:rPr>
                <w:rFonts w:cs="Times New Roman"/>
                <w:b/>
                <w:szCs w:val="24"/>
              </w:rPr>
              <w:t xml:space="preserve"> «Изменения 2017–2018 гг. Природоохранного законодательства. Переход на новую систему обращения с отходами с 1 января 2019г. Ограничения при их захоронении. ПЭК как экономически выгодный механизм </w:t>
            </w:r>
            <w:r w:rsidRPr="00CD743C">
              <w:rPr>
                <w:rFonts w:cs="Times New Roman"/>
                <w:b/>
                <w:szCs w:val="24"/>
              </w:rPr>
              <w:lastRenderedPageBreak/>
              <w:t>маркетинговой политики компании»</w:t>
            </w:r>
          </w:p>
        </w:tc>
        <w:tc>
          <w:tcPr>
            <w:tcW w:w="1701" w:type="dxa"/>
            <w:vAlign w:val="center"/>
          </w:tcPr>
          <w:p w:rsidR="00CD743C" w:rsidRPr="00CD743C" w:rsidRDefault="00CD743C" w:rsidP="00E760F4">
            <w:pPr>
              <w:spacing w:after="0" w:line="240" w:lineRule="auto"/>
              <w:jc w:val="center"/>
              <w:rPr>
                <w:rStyle w:val="a9"/>
                <w:rFonts w:cs="Times New Roman"/>
                <w:sz w:val="20"/>
                <w:szCs w:val="28"/>
              </w:rPr>
            </w:pPr>
            <w:r w:rsidRPr="00CD743C">
              <w:rPr>
                <w:rStyle w:val="a9"/>
                <w:rFonts w:cs="Times New Roman"/>
                <w:sz w:val="20"/>
                <w:szCs w:val="28"/>
              </w:rPr>
              <w:lastRenderedPageBreak/>
              <w:t>18.10.2018 в 10-00</w:t>
            </w:r>
          </w:p>
        </w:tc>
        <w:tc>
          <w:tcPr>
            <w:tcW w:w="1979" w:type="dxa"/>
          </w:tcPr>
          <w:p w:rsidR="00CD743C" w:rsidRPr="00CD743C" w:rsidRDefault="00CD743C" w:rsidP="00E760F4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CD743C">
              <w:rPr>
                <w:rFonts w:cs="Times New Roman"/>
                <w:b/>
                <w:sz w:val="20"/>
                <w:szCs w:val="28"/>
              </w:rPr>
              <w:t>Бесплатно для представителей МСП</w:t>
            </w:r>
          </w:p>
        </w:tc>
      </w:tr>
      <w:tr w:rsidR="009058DA" w:rsidRPr="00CD743C" w:rsidTr="00317B3B">
        <w:trPr>
          <w:tblCellSpacing w:w="0" w:type="dxa"/>
        </w:trPr>
        <w:tc>
          <w:tcPr>
            <w:tcW w:w="7215" w:type="dxa"/>
            <w:vAlign w:val="center"/>
          </w:tcPr>
          <w:p w:rsidR="009058DA" w:rsidRPr="00CD743C" w:rsidRDefault="0040785F" w:rsidP="0040785F">
            <w:pPr>
              <w:spacing w:before="100" w:beforeAutospacing="1" w:after="0" w:line="240" w:lineRule="auto"/>
              <w:outlineLvl w:val="0"/>
              <w:rPr>
                <w:rFonts w:cs="Times New Roman"/>
                <w:b/>
                <w:szCs w:val="24"/>
              </w:rPr>
            </w:pPr>
            <w:r w:rsidRPr="00CD743C">
              <w:rPr>
                <w:rFonts w:cs="Times New Roman"/>
                <w:b/>
                <w:szCs w:val="24"/>
              </w:rPr>
              <w:t>«Актуальные изменения законодательства. Бухгалтерский учет, налоги, трудовые отношения, гражданское право»</w:t>
            </w:r>
          </w:p>
        </w:tc>
        <w:tc>
          <w:tcPr>
            <w:tcW w:w="1701" w:type="dxa"/>
            <w:vAlign w:val="center"/>
          </w:tcPr>
          <w:p w:rsidR="009058DA" w:rsidRPr="00CD743C" w:rsidRDefault="00B83A3D" w:rsidP="00E760F4">
            <w:pPr>
              <w:spacing w:after="0" w:line="240" w:lineRule="auto"/>
              <w:jc w:val="center"/>
              <w:rPr>
                <w:rStyle w:val="a9"/>
                <w:rFonts w:cs="Times New Roman"/>
                <w:sz w:val="20"/>
                <w:szCs w:val="28"/>
              </w:rPr>
            </w:pPr>
            <w:r w:rsidRPr="00CD743C">
              <w:rPr>
                <w:rFonts w:cs="Times New Roman"/>
                <w:b/>
                <w:sz w:val="20"/>
              </w:rPr>
              <w:t>формируется</w:t>
            </w:r>
          </w:p>
        </w:tc>
        <w:tc>
          <w:tcPr>
            <w:tcW w:w="1979" w:type="dxa"/>
          </w:tcPr>
          <w:p w:rsidR="009058DA" w:rsidRPr="00CD743C" w:rsidRDefault="0040785F" w:rsidP="00E760F4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CD743C">
              <w:rPr>
                <w:rFonts w:cs="Times New Roman"/>
                <w:b/>
                <w:sz w:val="20"/>
                <w:szCs w:val="28"/>
              </w:rPr>
              <w:t>3500 руб.</w:t>
            </w:r>
          </w:p>
        </w:tc>
      </w:tr>
      <w:tr w:rsidR="00FD3680" w:rsidRPr="00CD743C" w:rsidTr="00317B3B">
        <w:trPr>
          <w:tblCellSpacing w:w="0" w:type="dxa"/>
        </w:trPr>
        <w:tc>
          <w:tcPr>
            <w:tcW w:w="7215" w:type="dxa"/>
            <w:vAlign w:val="center"/>
          </w:tcPr>
          <w:p w:rsidR="00FD3680" w:rsidRPr="00CD743C" w:rsidRDefault="00317B3B" w:rsidP="00E760F4">
            <w:pPr>
              <w:spacing w:before="100" w:beforeAutospacing="1" w:after="0" w:line="240" w:lineRule="auto"/>
              <w:outlineLvl w:val="0"/>
              <w:rPr>
                <w:rFonts w:cs="Times New Roman"/>
                <w:b/>
                <w:sz w:val="20"/>
                <w:szCs w:val="24"/>
              </w:rPr>
            </w:pPr>
            <w:r w:rsidRPr="00CD743C">
              <w:rPr>
                <w:rFonts w:cs="Times New Roman"/>
                <w:b/>
                <w:szCs w:val="24"/>
              </w:rPr>
              <w:t>«Безопасность дорожного движения. Новое в организации работ. Практика применения. Отмена экзамена в УГАДН».</w:t>
            </w:r>
          </w:p>
        </w:tc>
        <w:tc>
          <w:tcPr>
            <w:tcW w:w="1701" w:type="dxa"/>
            <w:vAlign w:val="center"/>
          </w:tcPr>
          <w:p w:rsidR="00FD3680" w:rsidRPr="00CD743C" w:rsidRDefault="00317B3B" w:rsidP="00E760F4">
            <w:pPr>
              <w:spacing w:after="0" w:line="240" w:lineRule="auto"/>
              <w:jc w:val="center"/>
              <w:rPr>
                <w:rStyle w:val="a9"/>
                <w:rFonts w:cs="Times New Roman"/>
                <w:sz w:val="20"/>
                <w:szCs w:val="28"/>
              </w:rPr>
            </w:pPr>
            <w:r w:rsidRPr="00CD743C">
              <w:rPr>
                <w:rStyle w:val="a9"/>
                <w:rFonts w:cs="Times New Roman"/>
                <w:sz w:val="20"/>
                <w:szCs w:val="28"/>
              </w:rPr>
              <w:t>30.10.2018 в 10-00</w:t>
            </w:r>
          </w:p>
        </w:tc>
        <w:tc>
          <w:tcPr>
            <w:tcW w:w="1979" w:type="dxa"/>
          </w:tcPr>
          <w:p w:rsidR="00FD3680" w:rsidRPr="00CD743C" w:rsidRDefault="00317B3B" w:rsidP="00E760F4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CD743C">
              <w:rPr>
                <w:rFonts w:cs="Times New Roman"/>
                <w:b/>
                <w:sz w:val="20"/>
                <w:szCs w:val="28"/>
              </w:rPr>
              <w:t>1500 руб.</w:t>
            </w:r>
          </w:p>
        </w:tc>
      </w:tr>
      <w:tr w:rsidR="00317B3B" w:rsidRPr="00CD743C" w:rsidTr="00317B3B">
        <w:trPr>
          <w:tblCellSpacing w:w="0" w:type="dxa"/>
        </w:trPr>
        <w:tc>
          <w:tcPr>
            <w:tcW w:w="7215" w:type="dxa"/>
            <w:vAlign w:val="center"/>
          </w:tcPr>
          <w:p w:rsidR="00317B3B" w:rsidRPr="00CD743C" w:rsidRDefault="00317B3B" w:rsidP="00E760F4">
            <w:pPr>
              <w:spacing w:before="100" w:beforeAutospacing="1" w:after="0" w:line="240" w:lineRule="auto"/>
              <w:outlineLvl w:val="0"/>
              <w:rPr>
                <w:rFonts w:cs="Times New Roman"/>
                <w:b/>
                <w:sz w:val="20"/>
                <w:szCs w:val="24"/>
              </w:rPr>
            </w:pPr>
            <w:r w:rsidRPr="00CD743C">
              <w:rPr>
                <w:rFonts w:cs="Times New Roman"/>
                <w:b/>
                <w:szCs w:val="24"/>
              </w:rPr>
              <w:t>Охрана труда. Специальная оценка условий труда СОУТ от первого лица. Павлова Л.В.</w:t>
            </w:r>
            <w:r w:rsidRPr="00CD743C">
              <w:rPr>
                <w:rFonts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17B3B" w:rsidRPr="00CD743C" w:rsidRDefault="00CD743C" w:rsidP="00E760F4">
            <w:pPr>
              <w:spacing w:after="0" w:line="240" w:lineRule="auto"/>
              <w:jc w:val="center"/>
              <w:rPr>
                <w:rStyle w:val="a9"/>
                <w:rFonts w:cs="Times New Roman"/>
                <w:sz w:val="20"/>
                <w:szCs w:val="28"/>
              </w:rPr>
            </w:pPr>
            <w:r w:rsidRPr="00CD743C">
              <w:rPr>
                <w:rFonts w:cs="Times New Roman"/>
                <w:b/>
                <w:sz w:val="20"/>
              </w:rPr>
              <w:t>формируется</w:t>
            </w:r>
          </w:p>
        </w:tc>
        <w:tc>
          <w:tcPr>
            <w:tcW w:w="1979" w:type="dxa"/>
          </w:tcPr>
          <w:p w:rsidR="00317B3B" w:rsidRPr="00CD743C" w:rsidRDefault="00317B3B" w:rsidP="00E760F4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CD743C">
              <w:rPr>
                <w:rFonts w:cs="Times New Roman"/>
                <w:b/>
                <w:sz w:val="20"/>
                <w:szCs w:val="28"/>
              </w:rPr>
              <w:t>2500 руб.</w:t>
            </w:r>
          </w:p>
        </w:tc>
      </w:tr>
      <w:tr w:rsidR="00223423" w:rsidRPr="00CD743C" w:rsidTr="00317B3B">
        <w:trPr>
          <w:tblCellSpacing w:w="0" w:type="dxa"/>
        </w:trPr>
        <w:tc>
          <w:tcPr>
            <w:tcW w:w="7215" w:type="dxa"/>
            <w:vAlign w:val="center"/>
          </w:tcPr>
          <w:p w:rsidR="00223423" w:rsidRPr="00CD743C" w:rsidRDefault="00223423" w:rsidP="00E760F4">
            <w:pPr>
              <w:spacing w:before="100" w:beforeAutospacing="1" w:after="0" w:line="240" w:lineRule="auto"/>
              <w:outlineLvl w:val="0"/>
              <w:rPr>
                <w:rFonts w:cs="Times New Roman"/>
                <w:b/>
                <w:szCs w:val="24"/>
              </w:rPr>
            </w:pPr>
            <w:r w:rsidRPr="00CD743C">
              <w:rPr>
                <w:rFonts w:cs="Times New Roman"/>
                <w:b/>
                <w:szCs w:val="24"/>
              </w:rPr>
              <w:t>Курс повышения квалификации «Учим сдавать Экологическую отчетность»</w:t>
            </w:r>
            <w:r w:rsidR="007125C6" w:rsidRPr="00CD743C">
              <w:rPr>
                <w:rFonts w:cs="Times New Roman"/>
                <w:b/>
                <w:szCs w:val="24"/>
              </w:rPr>
              <w:t xml:space="preserve"> (16ч)</w:t>
            </w:r>
          </w:p>
        </w:tc>
        <w:tc>
          <w:tcPr>
            <w:tcW w:w="1701" w:type="dxa"/>
            <w:vAlign w:val="center"/>
          </w:tcPr>
          <w:p w:rsidR="00223423" w:rsidRPr="00CD743C" w:rsidRDefault="005C6750" w:rsidP="00E760F4">
            <w:pPr>
              <w:spacing w:after="0" w:line="240" w:lineRule="auto"/>
              <w:jc w:val="center"/>
              <w:rPr>
                <w:rStyle w:val="a9"/>
                <w:rFonts w:cs="Times New Roman"/>
                <w:sz w:val="20"/>
                <w:szCs w:val="28"/>
              </w:rPr>
            </w:pPr>
            <w:r w:rsidRPr="00CD743C">
              <w:rPr>
                <w:rFonts w:cs="Times New Roman"/>
                <w:b/>
                <w:sz w:val="20"/>
              </w:rPr>
              <w:t>формируется</w:t>
            </w:r>
          </w:p>
        </w:tc>
        <w:tc>
          <w:tcPr>
            <w:tcW w:w="1979" w:type="dxa"/>
          </w:tcPr>
          <w:p w:rsidR="00223423" w:rsidRPr="00CD743C" w:rsidRDefault="00223423" w:rsidP="00E760F4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CD743C">
              <w:rPr>
                <w:rFonts w:cs="Times New Roman"/>
                <w:b/>
                <w:sz w:val="20"/>
                <w:szCs w:val="28"/>
              </w:rPr>
              <w:t>5000 руб.</w:t>
            </w:r>
          </w:p>
        </w:tc>
      </w:tr>
      <w:tr w:rsidR="00317B3B" w:rsidRPr="00CD743C" w:rsidTr="00317B3B">
        <w:trPr>
          <w:tblCellSpacing w:w="0" w:type="dxa"/>
        </w:trPr>
        <w:tc>
          <w:tcPr>
            <w:tcW w:w="7215" w:type="dxa"/>
            <w:vAlign w:val="center"/>
          </w:tcPr>
          <w:p w:rsidR="00317B3B" w:rsidRPr="00CD743C" w:rsidRDefault="00317B3B" w:rsidP="00317B3B">
            <w:pPr>
              <w:spacing w:before="100" w:beforeAutospacing="1" w:after="0" w:line="240" w:lineRule="auto"/>
              <w:outlineLvl w:val="0"/>
              <w:rPr>
                <w:rFonts w:cs="Times New Roman"/>
                <w:b/>
                <w:sz w:val="20"/>
                <w:szCs w:val="24"/>
              </w:rPr>
            </w:pPr>
            <w:r w:rsidRPr="00CD743C">
              <w:rPr>
                <w:rFonts w:cs="Times New Roman"/>
                <w:b/>
                <w:sz w:val="20"/>
                <w:szCs w:val="24"/>
              </w:rPr>
              <w:t>КУРС ПОВЫШЕНИЯ КВАЛИФИКАЦИИ. ОРГАНИЗАЦИЯ  ДОКУМЕНТАЦИОННОГО ОБЕСПЕЧЕНИЯ УПРАВЛЕНИЯ ОРГАНИЗАЦИЕЙ. ТРЕБОВАНИЯ НОВОГО ГОСТА Р 7.0.97-2016.</w:t>
            </w:r>
          </w:p>
        </w:tc>
        <w:tc>
          <w:tcPr>
            <w:tcW w:w="1701" w:type="dxa"/>
            <w:vAlign w:val="center"/>
          </w:tcPr>
          <w:p w:rsidR="00317B3B" w:rsidRPr="00CD743C" w:rsidRDefault="00317B3B" w:rsidP="00317B3B">
            <w:pPr>
              <w:spacing w:after="0" w:line="240" w:lineRule="auto"/>
              <w:jc w:val="center"/>
              <w:rPr>
                <w:rStyle w:val="a9"/>
                <w:rFonts w:cs="Times New Roman"/>
                <w:sz w:val="20"/>
                <w:szCs w:val="28"/>
              </w:rPr>
            </w:pPr>
            <w:r w:rsidRPr="00CD743C">
              <w:rPr>
                <w:rStyle w:val="a9"/>
                <w:rFonts w:cs="Times New Roman"/>
                <w:sz w:val="20"/>
                <w:szCs w:val="28"/>
              </w:rPr>
              <w:t>формируется</w:t>
            </w:r>
          </w:p>
        </w:tc>
        <w:tc>
          <w:tcPr>
            <w:tcW w:w="1979" w:type="dxa"/>
          </w:tcPr>
          <w:p w:rsidR="00317B3B" w:rsidRPr="00CD743C" w:rsidRDefault="00317B3B" w:rsidP="00317B3B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CD743C">
              <w:rPr>
                <w:rFonts w:cs="Times New Roman"/>
                <w:b/>
                <w:sz w:val="20"/>
                <w:szCs w:val="28"/>
              </w:rPr>
              <w:t>11 600,00</w:t>
            </w:r>
          </w:p>
        </w:tc>
      </w:tr>
      <w:tr w:rsidR="00317B3B" w:rsidRPr="00CD743C" w:rsidTr="00317B3B">
        <w:trPr>
          <w:tblCellSpacing w:w="0" w:type="dxa"/>
        </w:trPr>
        <w:tc>
          <w:tcPr>
            <w:tcW w:w="7215" w:type="dxa"/>
            <w:vAlign w:val="center"/>
          </w:tcPr>
          <w:p w:rsidR="00317B3B" w:rsidRPr="00CD743C" w:rsidRDefault="00317B3B" w:rsidP="00317B3B">
            <w:pPr>
              <w:spacing w:before="100" w:beforeAutospacing="1" w:after="0" w:line="240" w:lineRule="auto"/>
              <w:outlineLvl w:val="0"/>
              <w:rPr>
                <w:rFonts w:cs="Times New Roman"/>
                <w:b/>
                <w:sz w:val="20"/>
                <w:szCs w:val="24"/>
              </w:rPr>
            </w:pPr>
            <w:r w:rsidRPr="00CD743C">
              <w:rPr>
                <w:rFonts w:cs="Times New Roman"/>
                <w:b/>
                <w:sz w:val="20"/>
                <w:szCs w:val="24"/>
              </w:rPr>
              <w:t>КУРС ПОВЫШЕНИЯ КВАЛИФИКАЦИИ. СИСТЕМА ЭЛЕКТРОННОГО ДОКУМЕНТООБОРОТА ПРЕДПРИЯТИЯ: ТЕХНОЛОГИИ ВНЕДРЕНИЯ, МОДЕРНИЗАЦИИ, УПРАВЛЕНИЯ СЭД. СОВРЕМЕННЫЕ ТРЕБОВАНИЯ И РЕШЕНИЯ</w:t>
            </w:r>
          </w:p>
        </w:tc>
        <w:tc>
          <w:tcPr>
            <w:tcW w:w="1701" w:type="dxa"/>
            <w:vAlign w:val="center"/>
          </w:tcPr>
          <w:p w:rsidR="00317B3B" w:rsidRPr="00CD743C" w:rsidRDefault="00317B3B" w:rsidP="00317B3B">
            <w:pPr>
              <w:spacing w:after="0" w:line="240" w:lineRule="auto"/>
              <w:jc w:val="center"/>
              <w:rPr>
                <w:rStyle w:val="a9"/>
                <w:rFonts w:cs="Times New Roman"/>
                <w:sz w:val="20"/>
                <w:szCs w:val="28"/>
              </w:rPr>
            </w:pPr>
            <w:r w:rsidRPr="00CD743C">
              <w:rPr>
                <w:rStyle w:val="a9"/>
                <w:rFonts w:cs="Times New Roman"/>
                <w:sz w:val="20"/>
                <w:szCs w:val="28"/>
              </w:rPr>
              <w:t>формируется</w:t>
            </w:r>
          </w:p>
        </w:tc>
        <w:tc>
          <w:tcPr>
            <w:tcW w:w="1979" w:type="dxa"/>
          </w:tcPr>
          <w:p w:rsidR="00317B3B" w:rsidRPr="00CD743C" w:rsidRDefault="00317B3B" w:rsidP="00317B3B">
            <w:pPr>
              <w:jc w:val="center"/>
              <w:rPr>
                <w:sz w:val="20"/>
              </w:rPr>
            </w:pPr>
            <w:r w:rsidRPr="00CD743C">
              <w:rPr>
                <w:rFonts w:cs="Times New Roman"/>
                <w:b/>
                <w:sz w:val="20"/>
                <w:szCs w:val="28"/>
              </w:rPr>
              <w:t>11 600,00</w:t>
            </w:r>
          </w:p>
        </w:tc>
      </w:tr>
      <w:tr w:rsidR="00317B3B" w:rsidRPr="00CD743C" w:rsidTr="00317B3B">
        <w:trPr>
          <w:tblCellSpacing w:w="0" w:type="dxa"/>
        </w:trPr>
        <w:tc>
          <w:tcPr>
            <w:tcW w:w="10895" w:type="dxa"/>
            <w:gridSpan w:val="3"/>
            <w:vAlign w:val="center"/>
          </w:tcPr>
          <w:p w:rsidR="00317B3B" w:rsidRPr="00CD743C" w:rsidRDefault="00317B3B" w:rsidP="00317B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D743C">
              <w:rPr>
                <w:rFonts w:cs="Times New Roman"/>
                <w:b/>
                <w:color w:val="FF0000"/>
                <w:sz w:val="28"/>
                <w:szCs w:val="28"/>
              </w:rPr>
              <w:t xml:space="preserve">Формируются семинары на 2018 год: </w:t>
            </w:r>
          </w:p>
        </w:tc>
      </w:tr>
      <w:tr w:rsidR="00317B3B" w:rsidRPr="00532979" w:rsidTr="00317B3B">
        <w:trPr>
          <w:tblCellSpacing w:w="0" w:type="dxa"/>
        </w:trPr>
        <w:tc>
          <w:tcPr>
            <w:tcW w:w="10895" w:type="dxa"/>
            <w:gridSpan w:val="3"/>
            <w:vAlign w:val="center"/>
          </w:tcPr>
          <w:p w:rsidR="00317B3B" w:rsidRPr="005E442F" w:rsidRDefault="00317B3B" w:rsidP="00317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DF">
              <w:rPr>
                <w:b/>
                <w:kern w:val="36"/>
                <w:szCs w:val="24"/>
                <w:lang w:eastAsia="ru-RU"/>
              </w:rPr>
              <w:t>«</w:t>
            </w:r>
            <w:r w:rsidRPr="00824AFA">
              <w:rPr>
                <w:b/>
                <w:kern w:val="36"/>
                <w:szCs w:val="24"/>
                <w:lang w:eastAsia="ru-RU"/>
              </w:rPr>
              <w:t>Защита прав организаций в ходе проверок контролирующих и надзорных органов</w:t>
            </w:r>
            <w:r w:rsidRPr="006D2ADF">
              <w:rPr>
                <w:b/>
                <w:kern w:val="36"/>
                <w:szCs w:val="24"/>
                <w:lang w:eastAsia="ru-RU"/>
              </w:rPr>
              <w:t>»</w:t>
            </w:r>
          </w:p>
        </w:tc>
      </w:tr>
      <w:tr w:rsidR="00317B3B" w:rsidRPr="00532979" w:rsidTr="00317B3B">
        <w:trPr>
          <w:tblCellSpacing w:w="0" w:type="dxa"/>
        </w:trPr>
        <w:tc>
          <w:tcPr>
            <w:tcW w:w="10895" w:type="dxa"/>
            <w:gridSpan w:val="3"/>
            <w:vAlign w:val="center"/>
          </w:tcPr>
          <w:p w:rsidR="00317B3B" w:rsidRPr="005E442F" w:rsidRDefault="00317B3B" w:rsidP="00317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DF">
              <w:rPr>
                <w:b/>
                <w:kern w:val="36"/>
                <w:szCs w:val="24"/>
                <w:lang w:eastAsia="ru-RU"/>
              </w:rPr>
              <w:t>«</w:t>
            </w:r>
            <w:r w:rsidRPr="00C50EF9">
              <w:rPr>
                <w:b/>
                <w:kern w:val="36"/>
                <w:szCs w:val="24"/>
                <w:lang w:eastAsia="ru-RU"/>
              </w:rPr>
              <w:t>Изменения Гражданского законодательства РФ (ГК РФ). Практика применения измененных норм</w:t>
            </w:r>
            <w:r w:rsidRPr="006D2ADF">
              <w:rPr>
                <w:b/>
                <w:kern w:val="36"/>
                <w:szCs w:val="24"/>
                <w:lang w:eastAsia="ru-RU"/>
              </w:rPr>
              <w:t>»</w:t>
            </w:r>
          </w:p>
        </w:tc>
      </w:tr>
      <w:tr w:rsidR="00317B3B" w:rsidRPr="00532979" w:rsidTr="00317B3B">
        <w:trPr>
          <w:tblCellSpacing w:w="0" w:type="dxa"/>
        </w:trPr>
        <w:tc>
          <w:tcPr>
            <w:tcW w:w="10895" w:type="dxa"/>
            <w:gridSpan w:val="3"/>
            <w:vAlign w:val="center"/>
          </w:tcPr>
          <w:p w:rsidR="00317B3B" w:rsidRPr="005E442F" w:rsidRDefault="00317B3B" w:rsidP="00317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DF">
              <w:rPr>
                <w:b/>
                <w:kern w:val="36"/>
                <w:szCs w:val="24"/>
                <w:lang w:eastAsia="ru-RU"/>
              </w:rPr>
              <w:t>«Т</w:t>
            </w:r>
            <w:r w:rsidRPr="00466BAF">
              <w:rPr>
                <w:b/>
                <w:kern w:val="36"/>
                <w:szCs w:val="24"/>
                <w:lang w:eastAsia="ru-RU"/>
              </w:rPr>
              <w:t>рудовые отношения в 2018 году: новые аспекты трудового, гражданского и пенсионного законодательства</w:t>
            </w:r>
            <w:r w:rsidRPr="006D2ADF">
              <w:rPr>
                <w:b/>
                <w:kern w:val="36"/>
                <w:szCs w:val="24"/>
                <w:lang w:eastAsia="ru-RU"/>
              </w:rPr>
              <w:t>.»</w:t>
            </w:r>
          </w:p>
        </w:tc>
      </w:tr>
      <w:tr w:rsidR="00317B3B" w:rsidRPr="00532979" w:rsidTr="00317B3B">
        <w:trPr>
          <w:tblCellSpacing w:w="0" w:type="dxa"/>
        </w:trPr>
        <w:tc>
          <w:tcPr>
            <w:tcW w:w="10895" w:type="dxa"/>
            <w:gridSpan w:val="3"/>
            <w:vAlign w:val="center"/>
          </w:tcPr>
          <w:p w:rsidR="00317B3B" w:rsidRPr="007B249A" w:rsidRDefault="00317B3B" w:rsidP="00317B3B">
            <w:pPr>
              <w:rPr>
                <w:b/>
                <w:kern w:val="36"/>
                <w:szCs w:val="24"/>
                <w:lang w:eastAsia="ru-RU"/>
              </w:rPr>
            </w:pPr>
            <w:r w:rsidRPr="007B249A">
              <w:rPr>
                <w:b/>
                <w:kern w:val="36"/>
                <w:szCs w:val="24"/>
                <w:lang w:eastAsia="ru-RU"/>
              </w:rPr>
              <w:t>«Организация перевозок автомобильным транспортом»</w:t>
            </w:r>
          </w:p>
        </w:tc>
      </w:tr>
      <w:tr w:rsidR="00317B3B" w:rsidRPr="00532979" w:rsidTr="00317B3B">
        <w:trPr>
          <w:tblCellSpacing w:w="0" w:type="dxa"/>
        </w:trPr>
        <w:tc>
          <w:tcPr>
            <w:tcW w:w="10895" w:type="dxa"/>
            <w:gridSpan w:val="3"/>
            <w:vAlign w:val="center"/>
          </w:tcPr>
          <w:p w:rsidR="00317B3B" w:rsidRPr="005E442F" w:rsidRDefault="00317B3B" w:rsidP="00317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DF">
              <w:rPr>
                <w:b/>
                <w:kern w:val="36"/>
                <w:szCs w:val="24"/>
                <w:lang w:eastAsia="ru-RU"/>
              </w:rPr>
              <w:t>«</w:t>
            </w:r>
            <w:r w:rsidRPr="00357ABE">
              <w:rPr>
                <w:b/>
                <w:kern w:val="36"/>
                <w:szCs w:val="24"/>
                <w:lang w:eastAsia="ru-RU"/>
              </w:rPr>
              <w:t>Практикум: наводим порядок в бухгалтерской и налоговой отчетности</w:t>
            </w:r>
            <w:r w:rsidRPr="006D2ADF">
              <w:rPr>
                <w:b/>
                <w:kern w:val="36"/>
                <w:szCs w:val="24"/>
                <w:lang w:eastAsia="ru-RU"/>
              </w:rPr>
              <w:t>»</w:t>
            </w:r>
          </w:p>
        </w:tc>
      </w:tr>
      <w:tr w:rsidR="00317B3B" w:rsidRPr="00532979" w:rsidTr="00317B3B">
        <w:trPr>
          <w:tblCellSpacing w:w="0" w:type="dxa"/>
        </w:trPr>
        <w:tc>
          <w:tcPr>
            <w:tcW w:w="10895" w:type="dxa"/>
            <w:gridSpan w:val="3"/>
            <w:vAlign w:val="center"/>
          </w:tcPr>
          <w:p w:rsidR="00317B3B" w:rsidRPr="005E442F" w:rsidRDefault="00317B3B" w:rsidP="00317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DF">
              <w:rPr>
                <w:b/>
                <w:kern w:val="36"/>
                <w:szCs w:val="24"/>
                <w:lang w:eastAsia="ru-RU"/>
              </w:rPr>
              <w:t>«</w:t>
            </w:r>
            <w:r w:rsidRPr="003B1E1B">
              <w:rPr>
                <w:b/>
                <w:kern w:val="36"/>
                <w:szCs w:val="24"/>
                <w:lang w:eastAsia="ru-RU"/>
              </w:rPr>
              <w:t>Бухгалтер-экономист</w:t>
            </w:r>
            <w:r w:rsidRPr="006D2ADF">
              <w:rPr>
                <w:b/>
                <w:kern w:val="36"/>
                <w:szCs w:val="24"/>
                <w:lang w:eastAsia="ru-RU"/>
              </w:rPr>
              <w:t>»</w:t>
            </w:r>
          </w:p>
        </w:tc>
      </w:tr>
      <w:tr w:rsidR="00317B3B" w:rsidRPr="00532979" w:rsidTr="00317B3B">
        <w:trPr>
          <w:tblCellSpacing w:w="0" w:type="dxa"/>
        </w:trPr>
        <w:tc>
          <w:tcPr>
            <w:tcW w:w="10895" w:type="dxa"/>
            <w:gridSpan w:val="3"/>
            <w:vAlign w:val="center"/>
          </w:tcPr>
          <w:p w:rsidR="00317B3B" w:rsidRPr="005E442F" w:rsidRDefault="00317B3B" w:rsidP="00317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DF">
              <w:rPr>
                <w:b/>
                <w:kern w:val="36"/>
                <w:szCs w:val="24"/>
                <w:lang w:eastAsia="ru-RU"/>
              </w:rPr>
              <w:t>«</w:t>
            </w:r>
            <w:r w:rsidRPr="005B3BBA">
              <w:rPr>
                <w:b/>
                <w:kern w:val="36"/>
                <w:szCs w:val="24"/>
                <w:lang w:eastAsia="ru-RU"/>
              </w:rPr>
              <w:t>Бережливое производство и Шесть Сигм</w:t>
            </w:r>
            <w:r w:rsidRPr="006D2ADF">
              <w:rPr>
                <w:kern w:val="36"/>
                <w:szCs w:val="24"/>
                <w:lang w:eastAsia="ru-RU"/>
              </w:rPr>
              <w:t>»</w:t>
            </w:r>
          </w:p>
        </w:tc>
      </w:tr>
      <w:tr w:rsidR="00317B3B" w:rsidRPr="00532979" w:rsidTr="00317B3B">
        <w:trPr>
          <w:tblCellSpacing w:w="0" w:type="dxa"/>
        </w:trPr>
        <w:tc>
          <w:tcPr>
            <w:tcW w:w="10895" w:type="dxa"/>
            <w:gridSpan w:val="3"/>
            <w:vAlign w:val="center"/>
          </w:tcPr>
          <w:p w:rsidR="00317B3B" w:rsidRPr="005E442F" w:rsidRDefault="00317B3B" w:rsidP="00317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DF"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>«</w:t>
            </w:r>
            <w:r w:rsidRPr="0095147B"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>Промышленная безопасность. Последние изменения в законодательстве</w:t>
            </w:r>
            <w:r w:rsidRPr="006D2ADF"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317B3B" w:rsidRPr="00532979" w:rsidTr="00317B3B">
        <w:trPr>
          <w:tblCellSpacing w:w="0" w:type="dxa"/>
        </w:trPr>
        <w:tc>
          <w:tcPr>
            <w:tcW w:w="10895" w:type="dxa"/>
            <w:gridSpan w:val="3"/>
            <w:vAlign w:val="center"/>
          </w:tcPr>
          <w:p w:rsidR="00317B3B" w:rsidRPr="005E442F" w:rsidRDefault="00317B3B" w:rsidP="00317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DF">
              <w:rPr>
                <w:b/>
                <w:szCs w:val="24"/>
              </w:rPr>
              <w:t>Проверки, Выстраивание работы по экологической безопасности</w:t>
            </w:r>
          </w:p>
        </w:tc>
      </w:tr>
      <w:tr w:rsidR="00317B3B" w:rsidRPr="00532979" w:rsidTr="00317B3B">
        <w:trPr>
          <w:trHeight w:val="1190"/>
          <w:tblCellSpacing w:w="0" w:type="dxa"/>
        </w:trPr>
        <w:tc>
          <w:tcPr>
            <w:tcW w:w="10895" w:type="dxa"/>
            <w:gridSpan w:val="3"/>
            <w:vAlign w:val="center"/>
          </w:tcPr>
          <w:p w:rsidR="00317B3B" w:rsidRDefault="00317B3B" w:rsidP="00317B3B">
            <w:pPr>
              <w:pStyle w:val="11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     Пришлите заявку на интересующий Вас семинар и мы свяжемся с Вами.</w:t>
            </w:r>
          </w:p>
          <w:p w:rsidR="00317B3B" w:rsidRPr="000B2591" w:rsidRDefault="00317B3B" w:rsidP="00317B3B">
            <w:pPr>
              <w:pStyle w:val="11"/>
              <w:spacing w:after="0" w:line="240" w:lineRule="atLeast"/>
              <w:ind w:left="0" w:firstLine="148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0B2591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u w:val="single"/>
              </w:rPr>
              <w:t>При оплате за 10 дней до даты семинара,  предоставляется скидка в размере 10%, НДС не облагается.</w:t>
            </w:r>
          </w:p>
          <w:p w:rsidR="00317B3B" w:rsidRPr="006D2ADF" w:rsidRDefault="00317B3B" w:rsidP="00317B3B">
            <w:pPr>
              <w:pStyle w:val="11"/>
              <w:tabs>
                <w:tab w:val="left" w:pos="6"/>
              </w:tabs>
              <w:spacing w:after="0" w:line="240" w:lineRule="atLeast"/>
              <w:ind w:left="0" w:firstLine="6"/>
              <w:jc w:val="both"/>
              <w:rPr>
                <w:b/>
                <w:szCs w:val="24"/>
              </w:rPr>
            </w:pPr>
            <w:r w:rsidRPr="000B2591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 Если Вы хотя бы один раз обучались в нашем центре  – Вам предоставляется дополнительная скидка в размере 5%.</w:t>
            </w:r>
          </w:p>
        </w:tc>
      </w:tr>
    </w:tbl>
    <w:p w:rsidR="00A93BE2" w:rsidRDefault="0005037C" w:rsidP="00A93BE2">
      <w:pPr>
        <w:jc w:val="center"/>
        <w:rPr>
          <w:rFonts w:ascii="Arial" w:hAnsi="Arial" w:cs="Arial"/>
          <w:i/>
          <w:iCs/>
          <w:color w:val="0070C0"/>
          <w:sz w:val="18"/>
          <w:szCs w:val="18"/>
        </w:rPr>
      </w:pPr>
      <w:r w:rsidRPr="00A93BE2">
        <w:rPr>
          <w:rStyle w:val="a9"/>
          <w:i/>
          <w:iCs/>
          <w:color w:val="0070C0"/>
          <w:sz w:val="18"/>
          <w:szCs w:val="18"/>
          <w:u w:val="single"/>
        </w:rPr>
        <w:t>Обратите внимание:</w:t>
      </w:r>
      <w:r w:rsidRPr="00A93BE2">
        <w:rPr>
          <w:i/>
          <w:iCs/>
          <w:color w:val="0070C0"/>
          <w:sz w:val="18"/>
          <w:szCs w:val="18"/>
        </w:rPr>
        <w:br/>
      </w:r>
      <w:r w:rsidRPr="00A93BE2">
        <w:rPr>
          <w:rStyle w:val="a9"/>
          <w:i/>
          <w:iCs/>
          <w:color w:val="0070C0"/>
          <w:sz w:val="18"/>
          <w:szCs w:val="18"/>
        </w:rPr>
        <w:t>Готовы рассмотреть  направления в обучении (программы, специальности, рабочие профессии, виды работ), которые являются наиболее востребованными для Вас по индивидуальному запросу.</w:t>
      </w:r>
      <w:r w:rsidRPr="00A93BE2">
        <w:rPr>
          <w:i/>
          <w:iCs/>
          <w:color w:val="0070C0"/>
          <w:sz w:val="18"/>
          <w:szCs w:val="18"/>
        </w:rPr>
        <w:br/>
      </w:r>
      <w:r w:rsidRPr="00A93BE2">
        <w:rPr>
          <w:rStyle w:val="a9"/>
          <w:i/>
          <w:iCs/>
          <w:color w:val="0070C0"/>
          <w:sz w:val="18"/>
          <w:szCs w:val="18"/>
        </w:rPr>
        <w:t>Компания «ПРАВО»  в рамках «Партнерской Программы», предлагает Вам</w:t>
      </w:r>
      <w:r w:rsidRPr="00A93BE2">
        <w:rPr>
          <w:rStyle w:val="apple-converted-space"/>
          <w:b/>
          <w:bCs/>
          <w:i/>
          <w:iCs/>
          <w:color w:val="0070C0"/>
          <w:sz w:val="18"/>
          <w:szCs w:val="18"/>
        </w:rPr>
        <w:t> </w:t>
      </w:r>
      <w:r w:rsidRPr="00A93BE2">
        <w:rPr>
          <w:rStyle w:val="a9"/>
          <w:i/>
          <w:iCs/>
          <w:color w:val="0070C0"/>
          <w:sz w:val="18"/>
          <w:szCs w:val="18"/>
          <w:u w:val="single"/>
        </w:rPr>
        <w:t>бесплатный аудит по экологической безопасности,</w:t>
      </w:r>
      <w:r w:rsidRPr="00A93BE2">
        <w:rPr>
          <w:rStyle w:val="a9"/>
          <w:i/>
          <w:iCs/>
          <w:color w:val="0070C0"/>
          <w:sz w:val="18"/>
          <w:szCs w:val="18"/>
        </w:rPr>
        <w:t>  включающий в себя анализ необходимой документации в области охраны окружающей среды, исходя из деятельности предприятия.</w:t>
      </w:r>
      <w:r w:rsidRPr="00A93BE2">
        <w:rPr>
          <w:i/>
          <w:iCs/>
          <w:color w:val="0070C0"/>
          <w:sz w:val="18"/>
          <w:szCs w:val="18"/>
        </w:rPr>
        <w:br/>
        <w:t>Отправьте  заявку, чтобы забронировать место. Подача заявки не накладывает на Вас никаких обязательств по посещению данного мероприятия. После получения заявки мы свяжемся с Вами в течение одного рабочего дня и предоставим всю необходимую информацию о мероприятии. Оплата обучения производится после согласования всех вопросов    </w:t>
      </w:r>
      <w:r w:rsidRPr="00A93BE2">
        <w:rPr>
          <w:i/>
          <w:iCs/>
          <w:color w:val="0070C0"/>
          <w:sz w:val="18"/>
          <w:szCs w:val="18"/>
        </w:rPr>
        <w:br/>
        <w:t> </w:t>
      </w:r>
      <w:r w:rsidRPr="00A93BE2">
        <w:rPr>
          <w:rStyle w:val="a9"/>
          <w:i/>
          <w:iCs/>
          <w:color w:val="0070C0"/>
          <w:sz w:val="18"/>
          <w:szCs w:val="18"/>
          <w:u w:val="single"/>
        </w:rPr>
        <w:t>При наборе группы от 10 человек возможно выездное обучение на территории заказчика, а также   по программе  «Лояльности к клиентам» предоставляется скидка от 10%.</w:t>
      </w:r>
      <w:r w:rsidRPr="00A93BE2">
        <w:rPr>
          <w:i/>
          <w:iCs/>
          <w:color w:val="0070C0"/>
          <w:sz w:val="18"/>
          <w:szCs w:val="18"/>
        </w:rPr>
        <w:br/>
      </w:r>
      <w:r w:rsidRPr="00A93BE2">
        <w:rPr>
          <w:rStyle w:val="a9"/>
          <w:i/>
          <w:iCs/>
          <w:color w:val="0070C0"/>
          <w:sz w:val="18"/>
          <w:szCs w:val="18"/>
          <w:u w:val="single"/>
        </w:rPr>
        <w:t>Даты занятий необходимо согласовать по телефону (846) 300 40 51 , 273-43-94</w:t>
      </w:r>
    </w:p>
    <w:p w:rsidR="0036403E" w:rsidRPr="00A93BE2" w:rsidRDefault="0005037C" w:rsidP="0063488F">
      <w:pPr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18"/>
          <w:szCs w:val="18"/>
          <w:lang w:eastAsia="zh-CN"/>
        </w:rPr>
      </w:pPr>
      <w:r w:rsidRPr="00A93BE2">
        <w:rPr>
          <w:rFonts w:ascii="Times New Roman" w:eastAsia="Times New Roman" w:hAnsi="Times New Roman" w:cs="Times New Roman"/>
          <w:b/>
          <w:i/>
          <w:iCs/>
          <w:color w:val="0070C0"/>
          <w:sz w:val="18"/>
          <w:szCs w:val="18"/>
          <w:lang w:eastAsia="zh-CN"/>
        </w:rPr>
        <w:t>ЦЕНТР «ПРАВО»</w:t>
      </w:r>
      <w:r w:rsidR="000B2591" w:rsidRPr="00A93BE2">
        <w:rPr>
          <w:rFonts w:ascii="Times New Roman" w:eastAsia="Times New Roman" w:hAnsi="Times New Roman" w:cs="Times New Roman"/>
          <w:b/>
          <w:i/>
          <w:iCs/>
          <w:color w:val="0070C0"/>
          <w:sz w:val="18"/>
          <w:szCs w:val="18"/>
          <w:lang w:eastAsia="zh-CN"/>
        </w:rPr>
        <w:t xml:space="preserve"> </w:t>
      </w:r>
      <w:r w:rsidRPr="00A93BE2"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lang w:eastAsia="zh-CN"/>
        </w:rPr>
        <w:t>готовит комплект нормативных правовых актов;  разрабатывает инструкции по видам и профессиям, согласно штатного расписания; планы эвакуации; реализует журналы и наглядную агитацию; оформляет и реализует уголки по ОТ и другие информационные стенды;</w:t>
      </w:r>
      <w:r w:rsidR="0004222F" w:rsidRPr="00A93BE2"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lang w:eastAsia="zh-CN"/>
        </w:rPr>
        <w:t xml:space="preserve"> </w:t>
      </w:r>
      <w:r w:rsidRPr="00A93BE2"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lang w:eastAsia="zh-CN"/>
        </w:rPr>
        <w:t>предоставляет сервисное обслуживание по охране труда;</w:t>
      </w:r>
      <w:r w:rsidR="0063488F"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lang w:eastAsia="zh-CN"/>
        </w:rPr>
        <w:t xml:space="preserve"> </w:t>
      </w:r>
      <w:r w:rsidRPr="00A93BE2">
        <w:rPr>
          <w:rFonts w:ascii="Times New Roman" w:eastAsia="Times New Roman" w:hAnsi="Times New Roman" w:cs="Times New Roman"/>
          <w:b/>
          <w:i/>
          <w:iCs/>
          <w:color w:val="0070C0"/>
          <w:sz w:val="18"/>
          <w:szCs w:val="18"/>
          <w:lang w:eastAsia="zh-CN"/>
        </w:rPr>
        <w:t>проводит специальную оценку условий труда;</w:t>
      </w:r>
      <w:r w:rsidRPr="00A93BE2"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lang w:eastAsia="zh-CN"/>
        </w:rPr>
        <w:t xml:space="preserve"> проводит замеры сопротивлений и энергоаудит.</w:t>
      </w:r>
      <w:r w:rsidR="0063488F">
        <w:rPr>
          <w:rFonts w:ascii="Times New Roman" w:eastAsia="Times New Roman" w:hAnsi="Times New Roman" w:cs="Times New Roman"/>
          <w:i/>
          <w:iCs/>
          <w:color w:val="0070C0"/>
          <w:sz w:val="18"/>
          <w:szCs w:val="18"/>
          <w:lang w:eastAsia="zh-CN"/>
        </w:rPr>
        <w:t xml:space="preserve"> </w:t>
      </w:r>
      <w:r w:rsidRPr="00A93BE2">
        <w:rPr>
          <w:rFonts w:ascii="Times New Roman" w:eastAsia="Times New Roman" w:hAnsi="Times New Roman" w:cs="Times New Roman"/>
          <w:b/>
          <w:i/>
          <w:iCs/>
          <w:color w:val="0070C0"/>
          <w:sz w:val="18"/>
          <w:szCs w:val="18"/>
          <w:lang w:eastAsia="zh-CN"/>
        </w:rPr>
        <w:t xml:space="preserve">Проводит бесплатный аудит по охране труда и другим направлениям! </w:t>
      </w:r>
    </w:p>
    <w:sectPr w:rsidR="0036403E" w:rsidRPr="00A93BE2" w:rsidSect="002E003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AB" w:rsidRDefault="006736AB" w:rsidP="0005037C">
      <w:pPr>
        <w:spacing w:after="0" w:line="240" w:lineRule="auto"/>
      </w:pPr>
      <w:r>
        <w:separator/>
      </w:r>
    </w:p>
  </w:endnote>
  <w:endnote w:type="continuationSeparator" w:id="0">
    <w:p w:rsidR="006736AB" w:rsidRDefault="006736AB" w:rsidP="0005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AB" w:rsidRDefault="006736AB" w:rsidP="0005037C">
      <w:pPr>
        <w:spacing w:after="0" w:line="240" w:lineRule="auto"/>
      </w:pPr>
      <w:r>
        <w:separator/>
      </w:r>
    </w:p>
  </w:footnote>
  <w:footnote w:type="continuationSeparator" w:id="0">
    <w:p w:rsidR="006736AB" w:rsidRDefault="006736AB" w:rsidP="0005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2BA"/>
    <w:multiLevelType w:val="hybridMultilevel"/>
    <w:tmpl w:val="7F34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80F"/>
    <w:multiLevelType w:val="hybridMultilevel"/>
    <w:tmpl w:val="287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D2E"/>
    <w:multiLevelType w:val="multilevel"/>
    <w:tmpl w:val="B70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B5706"/>
    <w:multiLevelType w:val="multilevel"/>
    <w:tmpl w:val="B86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C"/>
    <w:rsid w:val="000048A6"/>
    <w:rsid w:val="00013DD7"/>
    <w:rsid w:val="00017773"/>
    <w:rsid w:val="00025D95"/>
    <w:rsid w:val="00033FAD"/>
    <w:rsid w:val="0004222F"/>
    <w:rsid w:val="0005037C"/>
    <w:rsid w:val="00050833"/>
    <w:rsid w:val="00060407"/>
    <w:rsid w:val="00060CEA"/>
    <w:rsid w:val="0006624F"/>
    <w:rsid w:val="000A3A9A"/>
    <w:rsid w:val="000A5AA0"/>
    <w:rsid w:val="000B2591"/>
    <w:rsid w:val="000E3EE0"/>
    <w:rsid w:val="000F2A70"/>
    <w:rsid w:val="0010658F"/>
    <w:rsid w:val="0012318F"/>
    <w:rsid w:val="00124F59"/>
    <w:rsid w:val="00141CA0"/>
    <w:rsid w:val="00142612"/>
    <w:rsid w:val="00166CFD"/>
    <w:rsid w:val="00195181"/>
    <w:rsid w:val="001A01FC"/>
    <w:rsid w:val="001D30D8"/>
    <w:rsid w:val="001D7ABF"/>
    <w:rsid w:val="001E00B0"/>
    <w:rsid w:val="002037FE"/>
    <w:rsid w:val="00204F16"/>
    <w:rsid w:val="00214897"/>
    <w:rsid w:val="00223423"/>
    <w:rsid w:val="00227460"/>
    <w:rsid w:val="00231740"/>
    <w:rsid w:val="00245E55"/>
    <w:rsid w:val="00246439"/>
    <w:rsid w:val="002524A1"/>
    <w:rsid w:val="00264615"/>
    <w:rsid w:val="002745AF"/>
    <w:rsid w:val="00274791"/>
    <w:rsid w:val="00285333"/>
    <w:rsid w:val="002910C8"/>
    <w:rsid w:val="00292E4A"/>
    <w:rsid w:val="002A4F19"/>
    <w:rsid w:val="002B1E6B"/>
    <w:rsid w:val="002B21E8"/>
    <w:rsid w:val="002E0036"/>
    <w:rsid w:val="002E6427"/>
    <w:rsid w:val="00317B3B"/>
    <w:rsid w:val="00322B13"/>
    <w:rsid w:val="0033182B"/>
    <w:rsid w:val="0036403E"/>
    <w:rsid w:val="00371F73"/>
    <w:rsid w:val="00382E86"/>
    <w:rsid w:val="0038370C"/>
    <w:rsid w:val="003A4C87"/>
    <w:rsid w:val="003D3A2E"/>
    <w:rsid w:val="003E076D"/>
    <w:rsid w:val="003F2C3B"/>
    <w:rsid w:val="0040785F"/>
    <w:rsid w:val="00417E83"/>
    <w:rsid w:val="00430AF9"/>
    <w:rsid w:val="00436C41"/>
    <w:rsid w:val="00446ED8"/>
    <w:rsid w:val="004661E6"/>
    <w:rsid w:val="0047301D"/>
    <w:rsid w:val="00474BB8"/>
    <w:rsid w:val="00475314"/>
    <w:rsid w:val="00493A15"/>
    <w:rsid w:val="004944C6"/>
    <w:rsid w:val="004B7301"/>
    <w:rsid w:val="004D1FB6"/>
    <w:rsid w:val="004D7035"/>
    <w:rsid w:val="004E22DC"/>
    <w:rsid w:val="004E39B6"/>
    <w:rsid w:val="004E555F"/>
    <w:rsid w:val="005225B9"/>
    <w:rsid w:val="00543376"/>
    <w:rsid w:val="005473C9"/>
    <w:rsid w:val="00547F86"/>
    <w:rsid w:val="00554A97"/>
    <w:rsid w:val="00562734"/>
    <w:rsid w:val="005638E9"/>
    <w:rsid w:val="005712CA"/>
    <w:rsid w:val="00571C03"/>
    <w:rsid w:val="00582B46"/>
    <w:rsid w:val="00594CDA"/>
    <w:rsid w:val="0059760A"/>
    <w:rsid w:val="005B6AEF"/>
    <w:rsid w:val="005C2230"/>
    <w:rsid w:val="005C28EF"/>
    <w:rsid w:val="005C332E"/>
    <w:rsid w:val="005C6750"/>
    <w:rsid w:val="0060682A"/>
    <w:rsid w:val="006228E7"/>
    <w:rsid w:val="0063117C"/>
    <w:rsid w:val="0063488F"/>
    <w:rsid w:val="006413E3"/>
    <w:rsid w:val="0064414C"/>
    <w:rsid w:val="00651723"/>
    <w:rsid w:val="006675F5"/>
    <w:rsid w:val="006736AB"/>
    <w:rsid w:val="006900ED"/>
    <w:rsid w:val="00690D9B"/>
    <w:rsid w:val="006915F3"/>
    <w:rsid w:val="006A2A00"/>
    <w:rsid w:val="006B634A"/>
    <w:rsid w:val="006C1A79"/>
    <w:rsid w:val="006C592D"/>
    <w:rsid w:val="006E3A51"/>
    <w:rsid w:val="006F4514"/>
    <w:rsid w:val="007005C3"/>
    <w:rsid w:val="0071056A"/>
    <w:rsid w:val="007125C6"/>
    <w:rsid w:val="0071490C"/>
    <w:rsid w:val="00737299"/>
    <w:rsid w:val="007471D9"/>
    <w:rsid w:val="00753837"/>
    <w:rsid w:val="007670A2"/>
    <w:rsid w:val="007868B6"/>
    <w:rsid w:val="00790D45"/>
    <w:rsid w:val="00792F19"/>
    <w:rsid w:val="0079358C"/>
    <w:rsid w:val="007A193C"/>
    <w:rsid w:val="007A561D"/>
    <w:rsid w:val="007B249A"/>
    <w:rsid w:val="007B71F5"/>
    <w:rsid w:val="007C5F32"/>
    <w:rsid w:val="007D33F9"/>
    <w:rsid w:val="007D6FFC"/>
    <w:rsid w:val="00801D6C"/>
    <w:rsid w:val="008126A0"/>
    <w:rsid w:val="00830781"/>
    <w:rsid w:val="00836467"/>
    <w:rsid w:val="00843A5C"/>
    <w:rsid w:val="00851743"/>
    <w:rsid w:val="0085657B"/>
    <w:rsid w:val="00860B26"/>
    <w:rsid w:val="00882C93"/>
    <w:rsid w:val="00891E55"/>
    <w:rsid w:val="0089455C"/>
    <w:rsid w:val="008B2470"/>
    <w:rsid w:val="008D0BBC"/>
    <w:rsid w:val="009058DA"/>
    <w:rsid w:val="009068CC"/>
    <w:rsid w:val="00926692"/>
    <w:rsid w:val="00935BF1"/>
    <w:rsid w:val="0096014F"/>
    <w:rsid w:val="009622B8"/>
    <w:rsid w:val="009765D6"/>
    <w:rsid w:val="009837A4"/>
    <w:rsid w:val="00987275"/>
    <w:rsid w:val="00997674"/>
    <w:rsid w:val="009B6593"/>
    <w:rsid w:val="009C11E9"/>
    <w:rsid w:val="009D05D0"/>
    <w:rsid w:val="009D1542"/>
    <w:rsid w:val="009D5EF3"/>
    <w:rsid w:val="009E2A86"/>
    <w:rsid w:val="009F2A12"/>
    <w:rsid w:val="009F411F"/>
    <w:rsid w:val="009F5F1D"/>
    <w:rsid w:val="00A05058"/>
    <w:rsid w:val="00A266D4"/>
    <w:rsid w:val="00A40E42"/>
    <w:rsid w:val="00A511E1"/>
    <w:rsid w:val="00A93BE2"/>
    <w:rsid w:val="00A94F40"/>
    <w:rsid w:val="00AA2621"/>
    <w:rsid w:val="00AA6B02"/>
    <w:rsid w:val="00AB32D1"/>
    <w:rsid w:val="00AB4E11"/>
    <w:rsid w:val="00B01B24"/>
    <w:rsid w:val="00B108F3"/>
    <w:rsid w:val="00B15F0E"/>
    <w:rsid w:val="00B433DC"/>
    <w:rsid w:val="00B55E59"/>
    <w:rsid w:val="00B57C4D"/>
    <w:rsid w:val="00B63EFB"/>
    <w:rsid w:val="00B74607"/>
    <w:rsid w:val="00B83A3D"/>
    <w:rsid w:val="00B96508"/>
    <w:rsid w:val="00BB11C9"/>
    <w:rsid w:val="00BC3853"/>
    <w:rsid w:val="00BD4A5C"/>
    <w:rsid w:val="00BF7004"/>
    <w:rsid w:val="00C06988"/>
    <w:rsid w:val="00C17548"/>
    <w:rsid w:val="00C2022A"/>
    <w:rsid w:val="00C33F45"/>
    <w:rsid w:val="00C459B1"/>
    <w:rsid w:val="00C46662"/>
    <w:rsid w:val="00C85828"/>
    <w:rsid w:val="00C858FC"/>
    <w:rsid w:val="00C97833"/>
    <w:rsid w:val="00CC46EB"/>
    <w:rsid w:val="00CD743C"/>
    <w:rsid w:val="00CF6336"/>
    <w:rsid w:val="00CF765A"/>
    <w:rsid w:val="00D0127F"/>
    <w:rsid w:val="00D108DD"/>
    <w:rsid w:val="00D1324E"/>
    <w:rsid w:val="00D54903"/>
    <w:rsid w:val="00D869AF"/>
    <w:rsid w:val="00DA6D3C"/>
    <w:rsid w:val="00DA775D"/>
    <w:rsid w:val="00DB019E"/>
    <w:rsid w:val="00DC498E"/>
    <w:rsid w:val="00DE4251"/>
    <w:rsid w:val="00DF514B"/>
    <w:rsid w:val="00E06A55"/>
    <w:rsid w:val="00E210C7"/>
    <w:rsid w:val="00E315F0"/>
    <w:rsid w:val="00E334EB"/>
    <w:rsid w:val="00E4035D"/>
    <w:rsid w:val="00E61239"/>
    <w:rsid w:val="00E70F16"/>
    <w:rsid w:val="00E70F59"/>
    <w:rsid w:val="00E760F4"/>
    <w:rsid w:val="00EB1295"/>
    <w:rsid w:val="00ED1693"/>
    <w:rsid w:val="00ED1CB1"/>
    <w:rsid w:val="00ED5A1D"/>
    <w:rsid w:val="00ED7AAE"/>
    <w:rsid w:val="00EE0CB7"/>
    <w:rsid w:val="00EE232B"/>
    <w:rsid w:val="00EE54CD"/>
    <w:rsid w:val="00EF1A04"/>
    <w:rsid w:val="00EF7714"/>
    <w:rsid w:val="00F10835"/>
    <w:rsid w:val="00F116D4"/>
    <w:rsid w:val="00F12BDB"/>
    <w:rsid w:val="00F14BE8"/>
    <w:rsid w:val="00F20F71"/>
    <w:rsid w:val="00F44F39"/>
    <w:rsid w:val="00F679D1"/>
    <w:rsid w:val="00F73362"/>
    <w:rsid w:val="00F752E8"/>
    <w:rsid w:val="00FA7DF6"/>
    <w:rsid w:val="00FB2BA9"/>
    <w:rsid w:val="00FD3680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EB3B"/>
  <w15:docId w15:val="{9A0DF386-8B53-41C8-93BF-37D7F516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7C"/>
  </w:style>
  <w:style w:type="paragraph" w:styleId="1">
    <w:name w:val="heading 1"/>
    <w:basedOn w:val="a"/>
    <w:link w:val="10"/>
    <w:uiPriority w:val="9"/>
    <w:qFormat/>
    <w:rsid w:val="00013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37C"/>
  </w:style>
  <w:style w:type="paragraph" w:styleId="a5">
    <w:name w:val="footer"/>
    <w:basedOn w:val="a"/>
    <w:link w:val="a6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37C"/>
  </w:style>
  <w:style w:type="character" w:styleId="a7">
    <w:name w:val="Hyperlink"/>
    <w:basedOn w:val="a0"/>
    <w:uiPriority w:val="99"/>
    <w:unhideWhenUsed/>
    <w:rsid w:val="0005037C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0503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05037C"/>
    <w:rPr>
      <w:b/>
      <w:bCs/>
    </w:rPr>
  </w:style>
  <w:style w:type="character" w:customStyle="1" w:styleId="apple-converted-space">
    <w:name w:val="apple-converted-space"/>
    <w:rsid w:val="0005037C"/>
  </w:style>
  <w:style w:type="character" w:styleId="aa">
    <w:name w:val="Emphasis"/>
    <w:uiPriority w:val="20"/>
    <w:qFormat/>
    <w:rsid w:val="000503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A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4C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rsid w:val="00B15F0E"/>
    <w:pPr>
      <w:spacing w:after="200" w:line="276" w:lineRule="auto"/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B15F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B15F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5">
    <w:name w:val="Основной текст (5)"/>
    <w:basedOn w:val="a"/>
    <w:link w:val="50"/>
    <w:uiPriority w:val="99"/>
    <w:rsid w:val="00EE232B"/>
    <w:pPr>
      <w:shd w:val="clear" w:color="auto" w:fill="FFFFFF"/>
      <w:spacing w:after="0" w:line="240" w:lineRule="atLeast"/>
      <w:ind w:hanging="480"/>
    </w:pPr>
    <w:rPr>
      <w:rFonts w:ascii="DejaVu Sans" w:eastAsia="Times New Roman" w:hAnsi="DejaVu Sans" w:cs="DejaVu Sans"/>
      <w:b/>
      <w:bCs/>
      <w:i/>
      <w:iCs/>
      <w:color w:val="000000"/>
      <w:sz w:val="27"/>
      <w:szCs w:val="27"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EE232B"/>
    <w:rPr>
      <w:rFonts w:ascii="DejaVu Sans" w:eastAsia="Times New Roman" w:hAnsi="DejaVu Sans" w:cs="DejaVu Sans"/>
      <w:b/>
      <w:bCs/>
      <w:i/>
      <w:iCs/>
      <w:color w:val="000000"/>
      <w:sz w:val="27"/>
      <w:szCs w:val="27"/>
      <w:shd w:val="clear" w:color="auto" w:fill="FFFFFF"/>
      <w:lang w:eastAsia="ru-RU"/>
    </w:rPr>
  </w:style>
  <w:style w:type="paragraph" w:styleId="af">
    <w:name w:val="No Spacing"/>
    <w:uiPriority w:val="1"/>
    <w:qFormat/>
    <w:rsid w:val="00C33F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List Paragraph"/>
    <w:basedOn w:val="a"/>
    <w:uiPriority w:val="34"/>
    <w:qFormat/>
    <w:rsid w:val="009D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-r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-r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ravo__r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-r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-ro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DA8C-DBCC-418F-B168-B88C816D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5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78</cp:revision>
  <cp:lastPrinted>2018-08-24T06:14:00Z</cp:lastPrinted>
  <dcterms:created xsi:type="dcterms:W3CDTF">2017-11-01T08:11:00Z</dcterms:created>
  <dcterms:modified xsi:type="dcterms:W3CDTF">2018-10-24T10:29:00Z</dcterms:modified>
</cp:coreProperties>
</file>